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73486" w14:textId="77777777" w:rsidR="00F7479D" w:rsidRPr="00522702" w:rsidRDefault="004B1651" w:rsidP="003B18C1">
      <w:pPr>
        <w:jc w:val="center"/>
        <w:rPr>
          <w:rFonts w:ascii="Calibri" w:hAnsi="Calibri" w:cs="Calibri"/>
          <w:b/>
        </w:rPr>
      </w:pPr>
      <w:r w:rsidRPr="00522702">
        <w:rPr>
          <w:rFonts w:ascii="Calibri" w:hAnsi="Calibri" w:cs="Calibri"/>
          <w:b/>
        </w:rPr>
        <w:t xml:space="preserve">Quality Accredited Boatyard </w:t>
      </w:r>
      <w:r w:rsidR="004E04AA">
        <w:rPr>
          <w:rFonts w:ascii="Calibri" w:hAnsi="Calibri" w:cs="Calibri"/>
          <w:b/>
        </w:rPr>
        <w:t xml:space="preserve">(QAB) </w:t>
      </w:r>
      <w:r w:rsidRPr="00522702">
        <w:rPr>
          <w:rFonts w:ascii="Calibri" w:hAnsi="Calibri" w:cs="Calibri"/>
          <w:b/>
        </w:rPr>
        <w:t xml:space="preserve">&amp; </w:t>
      </w:r>
      <w:r w:rsidR="00B21954" w:rsidRPr="00522702">
        <w:rPr>
          <w:rFonts w:ascii="Calibri" w:hAnsi="Calibri" w:cs="Calibri"/>
          <w:b/>
        </w:rPr>
        <w:t>Boat Grading Scheme</w:t>
      </w:r>
      <w:r w:rsidR="00EA4CF9" w:rsidRPr="00522702">
        <w:rPr>
          <w:rFonts w:ascii="Calibri" w:hAnsi="Calibri" w:cs="Calibri"/>
          <w:b/>
        </w:rPr>
        <w:t>: Booking Form</w:t>
      </w:r>
    </w:p>
    <w:p w14:paraId="6166F4E9" w14:textId="77777777" w:rsidR="00522702" w:rsidRPr="00522702" w:rsidRDefault="00522702" w:rsidP="003B18C1">
      <w:pPr>
        <w:jc w:val="center"/>
        <w:rPr>
          <w:rFonts w:ascii="Calibri" w:hAnsi="Calibri" w:cs="Calibri"/>
          <w:sz w:val="22"/>
          <w:szCs w:val="22"/>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38"/>
        <w:gridCol w:w="2406"/>
        <w:gridCol w:w="1259"/>
        <w:gridCol w:w="925"/>
        <w:gridCol w:w="900"/>
        <w:gridCol w:w="1861"/>
      </w:tblGrid>
      <w:tr w:rsidR="00F7479D" w:rsidRPr="00522702" w14:paraId="7814770D" w14:textId="77777777" w:rsidTr="000660F3">
        <w:tc>
          <w:tcPr>
            <w:tcW w:w="2538" w:type="dxa"/>
            <w:tcBorders>
              <w:top w:val="single" w:sz="6" w:space="0" w:color="auto"/>
              <w:left w:val="single" w:sz="6" w:space="0" w:color="auto"/>
              <w:bottom w:val="single" w:sz="6" w:space="0" w:color="auto"/>
              <w:right w:val="single" w:sz="6" w:space="0" w:color="auto"/>
            </w:tcBorders>
          </w:tcPr>
          <w:p w14:paraId="45CE6EC7" w14:textId="77777777" w:rsidR="00F7479D" w:rsidRPr="00522702" w:rsidRDefault="00C35EFD">
            <w:pPr>
              <w:spacing w:before="80" w:after="80"/>
              <w:rPr>
                <w:rFonts w:ascii="Calibri" w:hAnsi="Calibri" w:cs="Calibri"/>
                <w:b/>
                <w:sz w:val="22"/>
                <w:szCs w:val="22"/>
              </w:rPr>
            </w:pPr>
            <w:r w:rsidRPr="00522702">
              <w:rPr>
                <w:rFonts w:ascii="Calibri" w:hAnsi="Calibri" w:cs="Calibri"/>
                <w:b/>
                <w:sz w:val="22"/>
                <w:szCs w:val="22"/>
              </w:rPr>
              <w:t xml:space="preserve">Contact </w:t>
            </w:r>
            <w:r w:rsidR="00F7479D" w:rsidRPr="00522702">
              <w:rPr>
                <w:rFonts w:ascii="Calibri" w:hAnsi="Calibri" w:cs="Calibri"/>
                <w:b/>
                <w:sz w:val="22"/>
                <w:szCs w:val="22"/>
              </w:rPr>
              <w:t>Name</w:t>
            </w:r>
          </w:p>
        </w:tc>
        <w:tc>
          <w:tcPr>
            <w:tcW w:w="7351" w:type="dxa"/>
            <w:gridSpan w:val="5"/>
            <w:tcBorders>
              <w:top w:val="single" w:sz="6" w:space="0" w:color="auto"/>
              <w:left w:val="single" w:sz="6" w:space="0" w:color="auto"/>
              <w:bottom w:val="single" w:sz="6" w:space="0" w:color="auto"/>
              <w:right w:val="single" w:sz="6" w:space="0" w:color="auto"/>
            </w:tcBorders>
          </w:tcPr>
          <w:p w14:paraId="1B7CA3DC" w14:textId="77777777" w:rsidR="00F7479D" w:rsidRDefault="00F7479D">
            <w:pPr>
              <w:spacing w:before="80" w:after="80"/>
              <w:jc w:val="both"/>
              <w:rPr>
                <w:rFonts w:ascii="Calibri" w:hAnsi="Calibri" w:cs="Calibri"/>
                <w:sz w:val="22"/>
                <w:szCs w:val="22"/>
              </w:rPr>
            </w:pPr>
          </w:p>
          <w:p w14:paraId="17A6E10D" w14:textId="77777777" w:rsidR="00522702" w:rsidRPr="00522702" w:rsidRDefault="00522702">
            <w:pPr>
              <w:spacing w:before="80" w:after="80"/>
              <w:jc w:val="both"/>
              <w:rPr>
                <w:rFonts w:ascii="Calibri" w:hAnsi="Calibri" w:cs="Calibri"/>
                <w:sz w:val="22"/>
                <w:szCs w:val="22"/>
              </w:rPr>
            </w:pPr>
          </w:p>
        </w:tc>
      </w:tr>
      <w:tr w:rsidR="00F7479D" w:rsidRPr="00522702" w14:paraId="6F882B02" w14:textId="77777777" w:rsidTr="000660F3">
        <w:tc>
          <w:tcPr>
            <w:tcW w:w="2538" w:type="dxa"/>
            <w:tcBorders>
              <w:top w:val="single" w:sz="6" w:space="0" w:color="auto"/>
              <w:left w:val="single" w:sz="6" w:space="0" w:color="auto"/>
              <w:bottom w:val="single" w:sz="6" w:space="0" w:color="auto"/>
              <w:right w:val="single" w:sz="6" w:space="0" w:color="auto"/>
            </w:tcBorders>
          </w:tcPr>
          <w:p w14:paraId="44282AEE" w14:textId="77777777" w:rsidR="00F7479D" w:rsidRPr="00522702" w:rsidRDefault="00F7479D">
            <w:pPr>
              <w:spacing w:before="80" w:after="80"/>
              <w:rPr>
                <w:rFonts w:ascii="Calibri" w:hAnsi="Calibri" w:cs="Calibri"/>
                <w:b/>
                <w:sz w:val="22"/>
                <w:szCs w:val="22"/>
              </w:rPr>
            </w:pPr>
            <w:r w:rsidRPr="00522702">
              <w:rPr>
                <w:rFonts w:ascii="Calibri" w:hAnsi="Calibri" w:cs="Calibri"/>
                <w:b/>
                <w:sz w:val="22"/>
                <w:szCs w:val="22"/>
              </w:rPr>
              <w:t>Company</w:t>
            </w:r>
          </w:p>
        </w:tc>
        <w:tc>
          <w:tcPr>
            <w:tcW w:w="7351" w:type="dxa"/>
            <w:gridSpan w:val="5"/>
            <w:tcBorders>
              <w:top w:val="single" w:sz="6" w:space="0" w:color="auto"/>
              <w:left w:val="single" w:sz="6" w:space="0" w:color="auto"/>
              <w:bottom w:val="single" w:sz="6" w:space="0" w:color="auto"/>
              <w:right w:val="single" w:sz="6" w:space="0" w:color="auto"/>
            </w:tcBorders>
          </w:tcPr>
          <w:p w14:paraId="5403B404" w14:textId="77777777" w:rsidR="00F7479D" w:rsidRDefault="00F7479D">
            <w:pPr>
              <w:spacing w:before="80" w:after="80"/>
              <w:jc w:val="both"/>
              <w:rPr>
                <w:rFonts w:ascii="Calibri" w:hAnsi="Calibri" w:cs="Calibri"/>
                <w:sz w:val="22"/>
                <w:szCs w:val="22"/>
              </w:rPr>
            </w:pPr>
          </w:p>
          <w:p w14:paraId="2D1DE934" w14:textId="77777777" w:rsidR="00522702" w:rsidRPr="00522702" w:rsidRDefault="00522702">
            <w:pPr>
              <w:spacing w:before="80" w:after="80"/>
              <w:jc w:val="both"/>
              <w:rPr>
                <w:rFonts w:ascii="Calibri" w:hAnsi="Calibri" w:cs="Calibri"/>
                <w:sz w:val="22"/>
                <w:szCs w:val="22"/>
              </w:rPr>
            </w:pPr>
          </w:p>
        </w:tc>
      </w:tr>
      <w:tr w:rsidR="00F7479D" w:rsidRPr="00522702" w14:paraId="7EF56C2D" w14:textId="77777777" w:rsidTr="000660F3">
        <w:tc>
          <w:tcPr>
            <w:tcW w:w="2538" w:type="dxa"/>
            <w:tcBorders>
              <w:top w:val="single" w:sz="6" w:space="0" w:color="auto"/>
              <w:left w:val="single" w:sz="6" w:space="0" w:color="auto"/>
              <w:bottom w:val="single" w:sz="6" w:space="0" w:color="auto"/>
              <w:right w:val="single" w:sz="6" w:space="0" w:color="auto"/>
            </w:tcBorders>
          </w:tcPr>
          <w:p w14:paraId="55E6D1A1" w14:textId="77777777" w:rsidR="00F7479D" w:rsidRPr="00522702" w:rsidRDefault="00F7479D" w:rsidP="00D74568">
            <w:pPr>
              <w:spacing w:before="80" w:after="80"/>
              <w:rPr>
                <w:rFonts w:ascii="Calibri" w:hAnsi="Calibri" w:cs="Calibri"/>
                <w:b/>
                <w:sz w:val="22"/>
                <w:szCs w:val="22"/>
              </w:rPr>
            </w:pPr>
            <w:r w:rsidRPr="00522702">
              <w:rPr>
                <w:rFonts w:ascii="Calibri" w:hAnsi="Calibri" w:cs="Calibri"/>
                <w:b/>
                <w:sz w:val="22"/>
                <w:szCs w:val="22"/>
              </w:rPr>
              <w:t>Address</w:t>
            </w:r>
          </w:p>
          <w:p w14:paraId="1304E887" w14:textId="77777777" w:rsidR="00D74568" w:rsidRDefault="00D74568" w:rsidP="00D74568">
            <w:pPr>
              <w:spacing w:before="80" w:after="80"/>
              <w:rPr>
                <w:rFonts w:ascii="Calibri" w:hAnsi="Calibri" w:cs="Calibri"/>
                <w:b/>
                <w:sz w:val="22"/>
                <w:szCs w:val="22"/>
              </w:rPr>
            </w:pPr>
          </w:p>
          <w:p w14:paraId="3E59511E" w14:textId="77777777" w:rsidR="00522702" w:rsidRPr="00522702" w:rsidRDefault="00522702" w:rsidP="00D74568">
            <w:pPr>
              <w:spacing w:before="80" w:after="80"/>
              <w:rPr>
                <w:rFonts w:ascii="Calibri" w:hAnsi="Calibri" w:cs="Calibri"/>
                <w:b/>
                <w:sz w:val="22"/>
                <w:szCs w:val="22"/>
              </w:rPr>
            </w:pPr>
          </w:p>
        </w:tc>
        <w:tc>
          <w:tcPr>
            <w:tcW w:w="7351" w:type="dxa"/>
            <w:gridSpan w:val="5"/>
            <w:tcBorders>
              <w:top w:val="single" w:sz="6" w:space="0" w:color="auto"/>
              <w:left w:val="single" w:sz="6" w:space="0" w:color="auto"/>
              <w:bottom w:val="single" w:sz="6" w:space="0" w:color="auto"/>
              <w:right w:val="single" w:sz="6" w:space="0" w:color="auto"/>
            </w:tcBorders>
          </w:tcPr>
          <w:p w14:paraId="0389D015" w14:textId="77777777" w:rsidR="00F7479D" w:rsidRDefault="00F7479D">
            <w:pPr>
              <w:spacing w:before="80" w:after="80"/>
              <w:jc w:val="both"/>
              <w:rPr>
                <w:rFonts w:ascii="Calibri" w:hAnsi="Calibri" w:cs="Calibri"/>
                <w:sz w:val="22"/>
                <w:szCs w:val="22"/>
              </w:rPr>
            </w:pPr>
          </w:p>
          <w:p w14:paraId="5900637C" w14:textId="77777777" w:rsidR="00522702" w:rsidRPr="00522702" w:rsidRDefault="00522702">
            <w:pPr>
              <w:spacing w:before="80" w:after="80"/>
              <w:jc w:val="both"/>
              <w:rPr>
                <w:rFonts w:ascii="Calibri" w:hAnsi="Calibri" w:cs="Calibri"/>
                <w:sz w:val="22"/>
                <w:szCs w:val="22"/>
              </w:rPr>
            </w:pPr>
          </w:p>
        </w:tc>
      </w:tr>
      <w:tr w:rsidR="00F7479D" w:rsidRPr="00522702" w14:paraId="3BBAA1CF" w14:textId="77777777" w:rsidTr="000660F3">
        <w:tc>
          <w:tcPr>
            <w:tcW w:w="2538" w:type="dxa"/>
            <w:tcBorders>
              <w:top w:val="single" w:sz="6" w:space="0" w:color="auto"/>
              <w:left w:val="single" w:sz="6" w:space="0" w:color="auto"/>
              <w:bottom w:val="single" w:sz="6" w:space="0" w:color="auto"/>
              <w:right w:val="single" w:sz="6" w:space="0" w:color="auto"/>
            </w:tcBorders>
          </w:tcPr>
          <w:p w14:paraId="2843FC46" w14:textId="77777777" w:rsidR="00F7479D" w:rsidRPr="00522702" w:rsidRDefault="00F7479D">
            <w:pPr>
              <w:spacing w:before="80" w:after="80"/>
              <w:rPr>
                <w:rFonts w:ascii="Calibri" w:hAnsi="Calibri" w:cs="Calibri"/>
                <w:b/>
                <w:sz w:val="22"/>
                <w:szCs w:val="22"/>
              </w:rPr>
            </w:pPr>
            <w:r w:rsidRPr="00522702">
              <w:rPr>
                <w:rFonts w:ascii="Calibri" w:hAnsi="Calibri" w:cs="Calibri"/>
                <w:b/>
                <w:sz w:val="22"/>
                <w:szCs w:val="22"/>
              </w:rPr>
              <w:t>Postcode</w:t>
            </w:r>
          </w:p>
        </w:tc>
        <w:tc>
          <w:tcPr>
            <w:tcW w:w="7351" w:type="dxa"/>
            <w:gridSpan w:val="5"/>
            <w:tcBorders>
              <w:top w:val="single" w:sz="6" w:space="0" w:color="auto"/>
              <w:left w:val="single" w:sz="6" w:space="0" w:color="auto"/>
              <w:bottom w:val="single" w:sz="6" w:space="0" w:color="auto"/>
              <w:right w:val="single" w:sz="6" w:space="0" w:color="auto"/>
            </w:tcBorders>
          </w:tcPr>
          <w:p w14:paraId="5331E212" w14:textId="77777777" w:rsidR="00F7479D" w:rsidRPr="00522702" w:rsidRDefault="00F7479D">
            <w:pPr>
              <w:spacing w:before="80" w:after="80"/>
              <w:jc w:val="both"/>
              <w:rPr>
                <w:rFonts w:ascii="Calibri" w:hAnsi="Calibri" w:cs="Calibri"/>
                <w:sz w:val="22"/>
                <w:szCs w:val="22"/>
              </w:rPr>
            </w:pPr>
          </w:p>
        </w:tc>
      </w:tr>
      <w:tr w:rsidR="00F7479D" w:rsidRPr="00522702" w14:paraId="7CF3F061" w14:textId="77777777" w:rsidTr="000660F3">
        <w:tc>
          <w:tcPr>
            <w:tcW w:w="2538" w:type="dxa"/>
            <w:tcBorders>
              <w:top w:val="single" w:sz="6" w:space="0" w:color="auto"/>
              <w:left w:val="single" w:sz="6" w:space="0" w:color="auto"/>
              <w:bottom w:val="single" w:sz="6" w:space="0" w:color="auto"/>
              <w:right w:val="single" w:sz="6" w:space="0" w:color="auto"/>
            </w:tcBorders>
          </w:tcPr>
          <w:p w14:paraId="01DE50CE" w14:textId="77777777" w:rsidR="00F7479D" w:rsidRDefault="00F7479D">
            <w:pPr>
              <w:spacing w:before="80" w:after="80"/>
              <w:rPr>
                <w:rFonts w:ascii="Calibri" w:hAnsi="Calibri" w:cs="Calibri"/>
                <w:b/>
                <w:sz w:val="22"/>
                <w:szCs w:val="22"/>
              </w:rPr>
            </w:pPr>
            <w:r w:rsidRPr="00522702">
              <w:rPr>
                <w:rFonts w:ascii="Calibri" w:hAnsi="Calibri" w:cs="Calibri"/>
                <w:b/>
                <w:sz w:val="22"/>
                <w:szCs w:val="22"/>
              </w:rPr>
              <w:t>Telephone number</w:t>
            </w:r>
          </w:p>
          <w:p w14:paraId="48CE90B4" w14:textId="77777777" w:rsidR="00522702" w:rsidRPr="00522702" w:rsidRDefault="00522702">
            <w:pPr>
              <w:spacing w:before="80" w:after="80"/>
              <w:rPr>
                <w:rFonts w:ascii="Calibri" w:hAnsi="Calibri" w:cs="Calibri"/>
                <w:b/>
                <w:sz w:val="22"/>
                <w:szCs w:val="22"/>
              </w:rPr>
            </w:pPr>
          </w:p>
        </w:tc>
        <w:tc>
          <w:tcPr>
            <w:tcW w:w="7351" w:type="dxa"/>
            <w:gridSpan w:val="5"/>
            <w:tcBorders>
              <w:top w:val="single" w:sz="6" w:space="0" w:color="auto"/>
              <w:left w:val="single" w:sz="6" w:space="0" w:color="auto"/>
              <w:bottom w:val="single" w:sz="6" w:space="0" w:color="auto"/>
              <w:right w:val="single" w:sz="6" w:space="0" w:color="auto"/>
            </w:tcBorders>
          </w:tcPr>
          <w:p w14:paraId="37922721" w14:textId="77777777" w:rsidR="00F7479D" w:rsidRPr="00522702" w:rsidRDefault="00F7479D">
            <w:pPr>
              <w:spacing w:before="80" w:after="80"/>
              <w:jc w:val="both"/>
              <w:rPr>
                <w:rFonts w:ascii="Calibri" w:hAnsi="Calibri" w:cs="Calibri"/>
                <w:sz w:val="22"/>
                <w:szCs w:val="22"/>
              </w:rPr>
            </w:pPr>
          </w:p>
        </w:tc>
      </w:tr>
      <w:tr w:rsidR="00F7479D" w:rsidRPr="00522702" w14:paraId="3647C40B" w14:textId="77777777" w:rsidTr="000660F3">
        <w:tc>
          <w:tcPr>
            <w:tcW w:w="2538" w:type="dxa"/>
            <w:tcBorders>
              <w:top w:val="single" w:sz="6" w:space="0" w:color="auto"/>
              <w:left w:val="single" w:sz="6" w:space="0" w:color="auto"/>
              <w:bottom w:val="single" w:sz="6" w:space="0" w:color="auto"/>
              <w:right w:val="single" w:sz="6" w:space="0" w:color="auto"/>
            </w:tcBorders>
          </w:tcPr>
          <w:p w14:paraId="3559BFCF" w14:textId="77777777" w:rsidR="00F7479D" w:rsidRDefault="00F7479D">
            <w:pPr>
              <w:spacing w:before="80" w:after="80"/>
              <w:rPr>
                <w:rFonts w:ascii="Calibri" w:hAnsi="Calibri" w:cs="Calibri"/>
                <w:b/>
                <w:sz w:val="22"/>
                <w:szCs w:val="22"/>
              </w:rPr>
            </w:pPr>
            <w:r w:rsidRPr="00522702">
              <w:rPr>
                <w:rFonts w:ascii="Calibri" w:hAnsi="Calibri" w:cs="Calibri"/>
                <w:b/>
                <w:sz w:val="22"/>
                <w:szCs w:val="22"/>
              </w:rPr>
              <w:t>Email address</w:t>
            </w:r>
          </w:p>
          <w:p w14:paraId="4F204ABB" w14:textId="77777777" w:rsidR="00522702" w:rsidRPr="00522702" w:rsidRDefault="00522702">
            <w:pPr>
              <w:spacing w:before="80" w:after="80"/>
              <w:rPr>
                <w:rFonts w:ascii="Calibri" w:hAnsi="Calibri" w:cs="Calibri"/>
                <w:b/>
                <w:sz w:val="22"/>
                <w:szCs w:val="22"/>
              </w:rPr>
            </w:pPr>
          </w:p>
        </w:tc>
        <w:tc>
          <w:tcPr>
            <w:tcW w:w="7351" w:type="dxa"/>
            <w:gridSpan w:val="5"/>
            <w:tcBorders>
              <w:top w:val="single" w:sz="6" w:space="0" w:color="auto"/>
              <w:left w:val="single" w:sz="6" w:space="0" w:color="auto"/>
              <w:bottom w:val="single" w:sz="6" w:space="0" w:color="auto"/>
              <w:right w:val="single" w:sz="6" w:space="0" w:color="auto"/>
            </w:tcBorders>
          </w:tcPr>
          <w:p w14:paraId="24DFBC4E" w14:textId="77777777" w:rsidR="00F7479D" w:rsidRPr="00522702" w:rsidRDefault="00F7479D">
            <w:pPr>
              <w:spacing w:before="80" w:after="80"/>
              <w:jc w:val="both"/>
              <w:rPr>
                <w:rFonts w:ascii="Calibri" w:hAnsi="Calibri" w:cs="Calibri"/>
                <w:sz w:val="22"/>
                <w:szCs w:val="22"/>
              </w:rPr>
            </w:pPr>
          </w:p>
        </w:tc>
      </w:tr>
      <w:tr w:rsidR="00EA7880" w:rsidRPr="00522702" w14:paraId="283D8D16" w14:textId="77777777" w:rsidTr="000660F3">
        <w:trPr>
          <w:trHeight w:val="786"/>
        </w:trPr>
        <w:tc>
          <w:tcPr>
            <w:tcW w:w="2538" w:type="dxa"/>
            <w:tcBorders>
              <w:top w:val="single" w:sz="6" w:space="0" w:color="auto"/>
              <w:left w:val="single" w:sz="6" w:space="0" w:color="auto"/>
              <w:bottom w:val="single" w:sz="6" w:space="0" w:color="auto"/>
              <w:right w:val="single" w:sz="6" w:space="0" w:color="auto"/>
            </w:tcBorders>
          </w:tcPr>
          <w:p w14:paraId="7A38AD50" w14:textId="77777777" w:rsidR="00EA7880" w:rsidRPr="00522702" w:rsidRDefault="00EA7880" w:rsidP="00D74568">
            <w:pPr>
              <w:spacing w:before="80" w:after="80"/>
              <w:rPr>
                <w:rFonts w:ascii="Calibri" w:hAnsi="Calibri" w:cs="Calibri"/>
                <w:b/>
                <w:sz w:val="22"/>
                <w:szCs w:val="22"/>
              </w:rPr>
            </w:pPr>
            <w:r w:rsidRPr="00522702">
              <w:rPr>
                <w:rFonts w:ascii="Calibri" w:hAnsi="Calibri" w:cs="Calibri"/>
                <w:b/>
                <w:sz w:val="22"/>
                <w:szCs w:val="22"/>
              </w:rPr>
              <w:t>Name and address of site to be audited, if different from above</w:t>
            </w:r>
          </w:p>
        </w:tc>
        <w:tc>
          <w:tcPr>
            <w:tcW w:w="5490" w:type="dxa"/>
            <w:gridSpan w:val="4"/>
            <w:tcBorders>
              <w:top w:val="single" w:sz="6" w:space="0" w:color="auto"/>
              <w:left w:val="single" w:sz="6" w:space="0" w:color="auto"/>
              <w:bottom w:val="single" w:sz="6" w:space="0" w:color="auto"/>
              <w:right w:val="single" w:sz="6" w:space="0" w:color="auto"/>
            </w:tcBorders>
          </w:tcPr>
          <w:p w14:paraId="6B5DD5AA" w14:textId="77777777" w:rsidR="00EA7880" w:rsidRPr="00522702" w:rsidRDefault="00EA7880">
            <w:pPr>
              <w:spacing w:before="80" w:after="80"/>
              <w:jc w:val="both"/>
              <w:rPr>
                <w:rFonts w:ascii="Calibri" w:hAnsi="Calibri" w:cs="Calibri"/>
                <w:sz w:val="22"/>
                <w:szCs w:val="22"/>
              </w:rPr>
            </w:pPr>
          </w:p>
        </w:tc>
        <w:tc>
          <w:tcPr>
            <w:tcW w:w="1861" w:type="dxa"/>
            <w:tcBorders>
              <w:top w:val="single" w:sz="6" w:space="0" w:color="auto"/>
              <w:left w:val="single" w:sz="6" w:space="0" w:color="auto"/>
              <w:bottom w:val="single" w:sz="6" w:space="0" w:color="auto"/>
              <w:right w:val="single" w:sz="6" w:space="0" w:color="auto"/>
            </w:tcBorders>
          </w:tcPr>
          <w:p w14:paraId="09DAC17D" w14:textId="77777777" w:rsidR="00EA7880" w:rsidRPr="00522702" w:rsidRDefault="00EA7880">
            <w:pPr>
              <w:spacing w:before="80" w:after="80"/>
              <w:jc w:val="both"/>
              <w:rPr>
                <w:rFonts w:ascii="Calibri" w:hAnsi="Calibri" w:cs="Calibri"/>
                <w:sz w:val="22"/>
                <w:szCs w:val="22"/>
              </w:rPr>
            </w:pPr>
            <w:r w:rsidRPr="00522702">
              <w:rPr>
                <w:rFonts w:ascii="Calibri" w:hAnsi="Calibri" w:cs="Calibri"/>
                <w:sz w:val="22"/>
                <w:szCs w:val="22"/>
              </w:rPr>
              <w:t>Opening Hours:</w:t>
            </w:r>
          </w:p>
        </w:tc>
      </w:tr>
      <w:tr w:rsidR="00EA7880" w:rsidRPr="00522702" w14:paraId="0EBF58AA" w14:textId="77777777" w:rsidTr="000660F3">
        <w:tc>
          <w:tcPr>
            <w:tcW w:w="2538" w:type="dxa"/>
            <w:tcBorders>
              <w:top w:val="single" w:sz="6" w:space="0" w:color="auto"/>
              <w:left w:val="single" w:sz="6" w:space="0" w:color="auto"/>
              <w:bottom w:val="single" w:sz="6" w:space="0" w:color="auto"/>
              <w:right w:val="single" w:sz="6" w:space="0" w:color="auto"/>
            </w:tcBorders>
          </w:tcPr>
          <w:p w14:paraId="5C5A5311" w14:textId="77777777" w:rsidR="00EA7880" w:rsidRPr="00522702" w:rsidRDefault="00EA7880">
            <w:pPr>
              <w:spacing w:before="80" w:after="80"/>
              <w:rPr>
                <w:rFonts w:ascii="Calibri" w:hAnsi="Calibri" w:cs="Calibri"/>
                <w:b/>
                <w:sz w:val="22"/>
                <w:szCs w:val="22"/>
              </w:rPr>
            </w:pPr>
            <w:r w:rsidRPr="00522702">
              <w:rPr>
                <w:rFonts w:ascii="Calibri" w:hAnsi="Calibri" w:cs="Calibri"/>
                <w:b/>
                <w:sz w:val="22"/>
                <w:szCs w:val="22"/>
              </w:rPr>
              <w:t>Contact Name at site to be audited</w:t>
            </w:r>
          </w:p>
        </w:tc>
        <w:tc>
          <w:tcPr>
            <w:tcW w:w="3665" w:type="dxa"/>
            <w:gridSpan w:val="2"/>
            <w:tcBorders>
              <w:top w:val="single" w:sz="6" w:space="0" w:color="auto"/>
              <w:left w:val="single" w:sz="6" w:space="0" w:color="auto"/>
              <w:bottom w:val="single" w:sz="6" w:space="0" w:color="auto"/>
              <w:right w:val="single" w:sz="6" w:space="0" w:color="auto"/>
            </w:tcBorders>
          </w:tcPr>
          <w:p w14:paraId="1031975C" w14:textId="77777777" w:rsidR="00EA7880" w:rsidRPr="00522702" w:rsidRDefault="00EA7880">
            <w:pPr>
              <w:spacing w:before="80" w:after="80"/>
              <w:jc w:val="both"/>
              <w:rPr>
                <w:rFonts w:ascii="Calibri" w:hAnsi="Calibri" w:cs="Calibri"/>
                <w:sz w:val="22"/>
                <w:szCs w:val="22"/>
              </w:rPr>
            </w:pPr>
          </w:p>
        </w:tc>
        <w:tc>
          <w:tcPr>
            <w:tcW w:w="3686" w:type="dxa"/>
            <w:gridSpan w:val="3"/>
            <w:tcBorders>
              <w:top w:val="single" w:sz="6" w:space="0" w:color="auto"/>
              <w:left w:val="single" w:sz="6" w:space="0" w:color="auto"/>
              <w:bottom w:val="single" w:sz="6" w:space="0" w:color="auto"/>
              <w:right w:val="single" w:sz="6" w:space="0" w:color="auto"/>
            </w:tcBorders>
          </w:tcPr>
          <w:p w14:paraId="59885247" w14:textId="77777777" w:rsidR="00EA7880" w:rsidRPr="00522702" w:rsidRDefault="00EA7880">
            <w:pPr>
              <w:spacing w:before="80" w:after="80"/>
              <w:jc w:val="both"/>
              <w:rPr>
                <w:rFonts w:ascii="Calibri" w:hAnsi="Calibri" w:cs="Calibri"/>
                <w:sz w:val="22"/>
                <w:szCs w:val="22"/>
              </w:rPr>
            </w:pPr>
            <w:r w:rsidRPr="00522702">
              <w:rPr>
                <w:rFonts w:ascii="Calibri" w:hAnsi="Calibri" w:cs="Calibri"/>
                <w:sz w:val="22"/>
                <w:szCs w:val="22"/>
              </w:rPr>
              <w:t xml:space="preserve">Nos of staff : Full time: </w:t>
            </w:r>
          </w:p>
          <w:p w14:paraId="5DC94DED" w14:textId="77777777" w:rsidR="00EA7880" w:rsidRPr="00522702" w:rsidRDefault="00EA7880">
            <w:pPr>
              <w:spacing w:before="80" w:after="80"/>
              <w:jc w:val="both"/>
              <w:rPr>
                <w:rFonts w:ascii="Calibri" w:hAnsi="Calibri" w:cs="Calibri"/>
                <w:sz w:val="22"/>
                <w:szCs w:val="22"/>
              </w:rPr>
            </w:pPr>
            <w:r w:rsidRPr="00522702">
              <w:rPr>
                <w:rFonts w:ascii="Calibri" w:hAnsi="Calibri" w:cs="Calibri"/>
                <w:sz w:val="22"/>
                <w:szCs w:val="22"/>
              </w:rPr>
              <w:t xml:space="preserve">Part time:                   Seasonal: </w:t>
            </w:r>
          </w:p>
        </w:tc>
      </w:tr>
      <w:tr w:rsidR="00F7479D" w:rsidRPr="00522702" w14:paraId="4F80A2F3" w14:textId="77777777" w:rsidTr="000660F3">
        <w:tc>
          <w:tcPr>
            <w:tcW w:w="2538" w:type="dxa"/>
            <w:tcBorders>
              <w:top w:val="single" w:sz="6" w:space="0" w:color="auto"/>
              <w:left w:val="single" w:sz="6" w:space="0" w:color="auto"/>
              <w:bottom w:val="single" w:sz="6" w:space="0" w:color="auto"/>
              <w:right w:val="single" w:sz="6" w:space="0" w:color="auto"/>
            </w:tcBorders>
          </w:tcPr>
          <w:p w14:paraId="5DB923E2" w14:textId="77777777" w:rsidR="00F7479D" w:rsidRPr="00522702" w:rsidRDefault="00F7479D">
            <w:pPr>
              <w:spacing w:before="80" w:after="80"/>
              <w:rPr>
                <w:rFonts w:ascii="Calibri" w:hAnsi="Calibri" w:cs="Calibri"/>
                <w:b/>
                <w:sz w:val="22"/>
                <w:szCs w:val="22"/>
              </w:rPr>
            </w:pPr>
            <w:r w:rsidRPr="00522702">
              <w:rPr>
                <w:rFonts w:ascii="Calibri" w:hAnsi="Calibri" w:cs="Calibri"/>
                <w:b/>
                <w:sz w:val="22"/>
                <w:szCs w:val="22"/>
              </w:rPr>
              <w:t>Telephone Number</w:t>
            </w:r>
          </w:p>
        </w:tc>
        <w:tc>
          <w:tcPr>
            <w:tcW w:w="7351" w:type="dxa"/>
            <w:gridSpan w:val="5"/>
            <w:tcBorders>
              <w:top w:val="single" w:sz="6" w:space="0" w:color="auto"/>
              <w:left w:val="single" w:sz="6" w:space="0" w:color="auto"/>
              <w:bottom w:val="single" w:sz="6" w:space="0" w:color="auto"/>
              <w:right w:val="single" w:sz="6" w:space="0" w:color="auto"/>
            </w:tcBorders>
          </w:tcPr>
          <w:p w14:paraId="22A282CC" w14:textId="77777777" w:rsidR="00F7479D" w:rsidRPr="00522702" w:rsidRDefault="00F7479D">
            <w:pPr>
              <w:spacing w:before="80" w:after="80"/>
              <w:jc w:val="both"/>
              <w:rPr>
                <w:rFonts w:ascii="Calibri" w:hAnsi="Calibri" w:cs="Calibri"/>
                <w:sz w:val="22"/>
                <w:szCs w:val="22"/>
              </w:rPr>
            </w:pPr>
          </w:p>
        </w:tc>
      </w:tr>
      <w:tr w:rsidR="00BA3210" w:rsidRPr="00522702" w14:paraId="0CB2C93D" w14:textId="77777777" w:rsidTr="000660F3">
        <w:tc>
          <w:tcPr>
            <w:tcW w:w="2538" w:type="dxa"/>
            <w:tcBorders>
              <w:top w:val="single" w:sz="6" w:space="0" w:color="auto"/>
              <w:left w:val="single" w:sz="6" w:space="0" w:color="auto"/>
              <w:bottom w:val="single" w:sz="6" w:space="0" w:color="auto"/>
              <w:right w:val="single" w:sz="6" w:space="0" w:color="auto"/>
            </w:tcBorders>
          </w:tcPr>
          <w:p w14:paraId="14F83220" w14:textId="77777777" w:rsidR="00BA3210" w:rsidRPr="00522702" w:rsidRDefault="00BA3210">
            <w:pPr>
              <w:spacing w:before="80" w:after="80"/>
              <w:rPr>
                <w:rFonts w:ascii="Calibri" w:hAnsi="Calibri" w:cs="Calibri"/>
                <w:b/>
                <w:sz w:val="22"/>
                <w:szCs w:val="22"/>
              </w:rPr>
            </w:pPr>
            <w:r w:rsidRPr="00522702">
              <w:rPr>
                <w:rFonts w:ascii="Calibri" w:hAnsi="Calibri" w:cs="Calibri"/>
                <w:b/>
                <w:sz w:val="22"/>
                <w:szCs w:val="22"/>
              </w:rPr>
              <w:t>E-Mail Address</w:t>
            </w:r>
          </w:p>
        </w:tc>
        <w:tc>
          <w:tcPr>
            <w:tcW w:w="7351" w:type="dxa"/>
            <w:gridSpan w:val="5"/>
            <w:tcBorders>
              <w:top w:val="single" w:sz="6" w:space="0" w:color="auto"/>
              <w:left w:val="single" w:sz="6" w:space="0" w:color="auto"/>
              <w:bottom w:val="single" w:sz="6" w:space="0" w:color="auto"/>
              <w:right w:val="single" w:sz="6" w:space="0" w:color="auto"/>
            </w:tcBorders>
          </w:tcPr>
          <w:p w14:paraId="10A7B40B" w14:textId="77777777" w:rsidR="00BA3210" w:rsidRPr="00522702" w:rsidRDefault="00BA3210">
            <w:pPr>
              <w:spacing w:before="80" w:after="80"/>
              <w:jc w:val="both"/>
              <w:rPr>
                <w:rFonts w:ascii="Calibri" w:hAnsi="Calibri" w:cs="Calibri"/>
                <w:sz w:val="22"/>
                <w:szCs w:val="22"/>
              </w:rPr>
            </w:pPr>
          </w:p>
        </w:tc>
      </w:tr>
      <w:tr w:rsidR="00D74568" w:rsidRPr="00522702" w14:paraId="1639A6CD" w14:textId="77777777" w:rsidTr="000660F3">
        <w:tc>
          <w:tcPr>
            <w:tcW w:w="2538" w:type="dxa"/>
            <w:tcBorders>
              <w:top w:val="single" w:sz="6" w:space="0" w:color="auto"/>
              <w:left w:val="single" w:sz="6" w:space="0" w:color="auto"/>
              <w:bottom w:val="single" w:sz="6" w:space="0" w:color="auto"/>
              <w:right w:val="single" w:sz="6" w:space="0" w:color="auto"/>
            </w:tcBorders>
          </w:tcPr>
          <w:p w14:paraId="41DEE853" w14:textId="77777777" w:rsidR="00D74568" w:rsidRPr="00522702" w:rsidRDefault="00D74568">
            <w:pPr>
              <w:spacing w:before="80" w:after="80"/>
              <w:rPr>
                <w:rFonts w:ascii="Calibri" w:hAnsi="Calibri" w:cs="Calibri"/>
                <w:b/>
                <w:sz w:val="22"/>
                <w:szCs w:val="22"/>
              </w:rPr>
            </w:pPr>
            <w:r w:rsidRPr="00522702">
              <w:rPr>
                <w:rFonts w:ascii="Calibri" w:hAnsi="Calibri" w:cs="Calibri"/>
                <w:b/>
                <w:sz w:val="22"/>
                <w:szCs w:val="22"/>
              </w:rPr>
              <w:t xml:space="preserve">Number of Boats </w:t>
            </w:r>
          </w:p>
        </w:tc>
        <w:tc>
          <w:tcPr>
            <w:tcW w:w="7351" w:type="dxa"/>
            <w:gridSpan w:val="5"/>
            <w:tcBorders>
              <w:top w:val="single" w:sz="6" w:space="0" w:color="auto"/>
              <w:left w:val="single" w:sz="6" w:space="0" w:color="auto"/>
              <w:bottom w:val="single" w:sz="6" w:space="0" w:color="auto"/>
              <w:right w:val="single" w:sz="6" w:space="0" w:color="auto"/>
            </w:tcBorders>
          </w:tcPr>
          <w:p w14:paraId="1F8396B7" w14:textId="77777777" w:rsidR="00D74568" w:rsidRPr="00522702" w:rsidRDefault="00D74568">
            <w:pPr>
              <w:spacing w:before="80" w:after="80"/>
              <w:jc w:val="both"/>
              <w:rPr>
                <w:rFonts w:ascii="Calibri" w:hAnsi="Calibri" w:cs="Calibri"/>
                <w:sz w:val="22"/>
                <w:szCs w:val="22"/>
              </w:rPr>
            </w:pPr>
          </w:p>
        </w:tc>
      </w:tr>
      <w:tr w:rsidR="000660F3" w:rsidRPr="00522702" w14:paraId="315BF3DB" w14:textId="77777777" w:rsidTr="000660F3">
        <w:tc>
          <w:tcPr>
            <w:tcW w:w="2538" w:type="dxa"/>
            <w:tcBorders>
              <w:top w:val="single" w:sz="6" w:space="0" w:color="auto"/>
              <w:left w:val="single" w:sz="6" w:space="0" w:color="auto"/>
              <w:bottom w:val="single" w:sz="6" w:space="0" w:color="auto"/>
              <w:right w:val="single" w:sz="6" w:space="0" w:color="auto"/>
            </w:tcBorders>
          </w:tcPr>
          <w:p w14:paraId="3CC0C26A" w14:textId="77777777" w:rsidR="000660F3" w:rsidRPr="000660F3" w:rsidRDefault="000660F3" w:rsidP="000660F3">
            <w:pPr>
              <w:rPr>
                <w:rFonts w:ascii="Calibri" w:hAnsi="Calibri" w:cs="Calibri"/>
                <w:b/>
                <w:sz w:val="22"/>
                <w:szCs w:val="22"/>
              </w:rPr>
            </w:pPr>
            <w:r w:rsidRPr="000660F3">
              <w:rPr>
                <w:rFonts w:ascii="Calibri" w:hAnsi="Calibri" w:cs="Arial"/>
                <w:b/>
                <w:sz w:val="22"/>
                <w:szCs w:val="22"/>
              </w:rPr>
              <w:t>How many days of the week do you turnaround boats?</w:t>
            </w:r>
          </w:p>
        </w:tc>
        <w:tc>
          <w:tcPr>
            <w:tcW w:w="2406" w:type="dxa"/>
            <w:tcBorders>
              <w:top w:val="single" w:sz="6" w:space="0" w:color="auto"/>
              <w:left w:val="single" w:sz="6" w:space="0" w:color="auto"/>
              <w:bottom w:val="single" w:sz="6" w:space="0" w:color="auto"/>
              <w:right w:val="single" w:sz="6" w:space="0" w:color="auto"/>
            </w:tcBorders>
          </w:tcPr>
          <w:p w14:paraId="49EF4256" w14:textId="77777777" w:rsidR="000660F3" w:rsidRPr="000660F3" w:rsidRDefault="000660F3" w:rsidP="00EA7880">
            <w:pPr>
              <w:spacing w:before="80" w:after="80"/>
              <w:rPr>
                <w:rFonts w:ascii="Calibri" w:hAnsi="Calibri" w:cs="Calibri"/>
                <w:sz w:val="22"/>
                <w:szCs w:val="22"/>
              </w:rPr>
            </w:pPr>
          </w:p>
        </w:tc>
        <w:tc>
          <w:tcPr>
            <w:tcW w:w="2184" w:type="dxa"/>
            <w:gridSpan w:val="2"/>
            <w:tcBorders>
              <w:top w:val="single" w:sz="6" w:space="0" w:color="auto"/>
              <w:left w:val="single" w:sz="6" w:space="0" w:color="auto"/>
              <w:bottom w:val="single" w:sz="6" w:space="0" w:color="auto"/>
              <w:right w:val="single" w:sz="6" w:space="0" w:color="auto"/>
            </w:tcBorders>
          </w:tcPr>
          <w:p w14:paraId="7AD0B14F" w14:textId="77777777" w:rsidR="000660F3" w:rsidRPr="000660F3" w:rsidRDefault="000660F3" w:rsidP="000660F3">
            <w:pPr>
              <w:rPr>
                <w:rFonts w:ascii="Calibri" w:hAnsi="Calibri" w:cs="Calibri"/>
                <w:b/>
                <w:sz w:val="22"/>
                <w:szCs w:val="22"/>
              </w:rPr>
            </w:pPr>
            <w:r w:rsidRPr="000660F3">
              <w:rPr>
                <w:rFonts w:ascii="Calibri" w:hAnsi="Calibri" w:cs="Arial"/>
                <w:b/>
                <w:sz w:val="22"/>
                <w:szCs w:val="22"/>
              </w:rPr>
              <w:t>Tick which are your primary / advertised turnaround days</w:t>
            </w:r>
          </w:p>
        </w:tc>
        <w:tc>
          <w:tcPr>
            <w:tcW w:w="2761" w:type="dxa"/>
            <w:gridSpan w:val="2"/>
            <w:tcBorders>
              <w:top w:val="single" w:sz="6" w:space="0" w:color="auto"/>
              <w:left w:val="single" w:sz="6" w:space="0" w:color="auto"/>
              <w:bottom w:val="single" w:sz="6" w:space="0" w:color="auto"/>
              <w:right w:val="single" w:sz="6" w:space="0" w:color="auto"/>
            </w:tcBorders>
          </w:tcPr>
          <w:p w14:paraId="332F1C43" w14:textId="77777777" w:rsidR="000660F3" w:rsidRPr="000660F3" w:rsidRDefault="000660F3" w:rsidP="00EA7880">
            <w:pPr>
              <w:spacing w:before="80" w:after="80"/>
              <w:rPr>
                <w:rFonts w:ascii="Calibri" w:hAnsi="Calibri" w:cs="Calibri"/>
                <w:sz w:val="22"/>
                <w:szCs w:val="22"/>
              </w:rPr>
            </w:pPr>
            <w:r w:rsidRPr="000660F3">
              <w:rPr>
                <w:rFonts w:ascii="Calibri" w:hAnsi="Calibri" w:cs="Arial"/>
                <w:sz w:val="22"/>
                <w:szCs w:val="22"/>
              </w:rPr>
              <w:t>Sat, Sun, Mon, Tues, Weds, Thurs, Fri</w:t>
            </w:r>
          </w:p>
        </w:tc>
      </w:tr>
      <w:tr w:rsidR="0077407F" w:rsidRPr="00522702" w14:paraId="71BDECF4" w14:textId="77777777" w:rsidTr="008D4EF5">
        <w:tc>
          <w:tcPr>
            <w:tcW w:w="9889" w:type="dxa"/>
            <w:gridSpan w:val="6"/>
            <w:tcBorders>
              <w:top w:val="single" w:sz="6" w:space="0" w:color="auto"/>
              <w:left w:val="single" w:sz="6" w:space="0" w:color="auto"/>
              <w:bottom w:val="single" w:sz="6" w:space="0" w:color="auto"/>
              <w:right w:val="single" w:sz="6" w:space="0" w:color="auto"/>
            </w:tcBorders>
          </w:tcPr>
          <w:p w14:paraId="62844F80" w14:textId="77777777" w:rsidR="00661582" w:rsidRPr="00522702" w:rsidRDefault="00661582" w:rsidP="00661582">
            <w:pPr>
              <w:spacing w:before="80" w:after="80"/>
              <w:rPr>
                <w:rFonts w:ascii="Calibri" w:hAnsi="Calibri" w:cs="Calibri"/>
                <w:b/>
                <w:sz w:val="22"/>
                <w:szCs w:val="22"/>
              </w:rPr>
            </w:pPr>
            <w:r w:rsidRPr="00522702">
              <w:rPr>
                <w:rFonts w:ascii="Calibri" w:hAnsi="Calibri" w:cs="Calibri"/>
                <w:b/>
                <w:sz w:val="22"/>
                <w:szCs w:val="22"/>
              </w:rPr>
              <w:t xml:space="preserve">I would like the following Assessment (see </w:t>
            </w:r>
            <w:r>
              <w:rPr>
                <w:rFonts w:ascii="Calibri" w:hAnsi="Calibri" w:cs="Calibri"/>
                <w:b/>
                <w:sz w:val="22"/>
                <w:szCs w:val="22"/>
              </w:rPr>
              <w:t xml:space="preserve">further </w:t>
            </w:r>
            <w:r w:rsidRPr="00522702">
              <w:rPr>
                <w:rFonts w:ascii="Calibri" w:hAnsi="Calibri" w:cs="Calibri"/>
                <w:b/>
                <w:sz w:val="22"/>
                <w:szCs w:val="22"/>
              </w:rPr>
              <w:t>page for fees)</w:t>
            </w:r>
            <w:r>
              <w:rPr>
                <w:rFonts w:ascii="Calibri" w:hAnsi="Calibri" w:cs="Calibri"/>
                <w:b/>
                <w:sz w:val="22"/>
                <w:szCs w:val="22"/>
              </w:rPr>
              <w:t xml:space="preserve"> – please tick one of the boxes below</w:t>
            </w:r>
          </w:p>
          <w:p w14:paraId="08EAC130" w14:textId="77777777" w:rsidR="00661582" w:rsidRPr="00522702" w:rsidRDefault="00661582" w:rsidP="00661582">
            <w:pPr>
              <w:numPr>
                <w:ilvl w:val="0"/>
                <w:numId w:val="4"/>
              </w:numPr>
              <w:spacing w:before="80" w:after="80"/>
              <w:rPr>
                <w:rFonts w:ascii="Calibri" w:hAnsi="Calibri" w:cs="Calibri"/>
                <w:b/>
                <w:sz w:val="22"/>
                <w:szCs w:val="22"/>
              </w:rPr>
            </w:pPr>
            <w:r w:rsidRPr="00522702">
              <w:rPr>
                <w:rFonts w:ascii="Calibri" w:hAnsi="Calibri" w:cs="Calibri"/>
                <w:sz w:val="22"/>
                <w:szCs w:val="22"/>
              </w:rPr>
              <w:t xml:space="preserve">Quality Accredited Boatyard only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522702">
              <w:rPr>
                <w:rFonts w:ascii="Calibri" w:hAnsi="Calibri" w:cs="Calibri"/>
                <w:sz w:val="28"/>
                <w:szCs w:val="28"/>
              </w:rPr>
              <w:sym w:font="Wingdings" w:char="F06F"/>
            </w:r>
          </w:p>
          <w:p w14:paraId="31020031" w14:textId="77777777" w:rsidR="00661582" w:rsidRPr="00010746" w:rsidRDefault="00661582" w:rsidP="00661582">
            <w:pPr>
              <w:numPr>
                <w:ilvl w:val="0"/>
                <w:numId w:val="4"/>
              </w:numPr>
              <w:spacing w:before="80" w:after="80"/>
              <w:jc w:val="both"/>
              <w:rPr>
                <w:rFonts w:ascii="Calibri" w:hAnsi="Calibri" w:cs="Calibri"/>
                <w:sz w:val="22"/>
                <w:szCs w:val="22"/>
              </w:rPr>
            </w:pPr>
            <w:r w:rsidRPr="00522702">
              <w:rPr>
                <w:rFonts w:ascii="Calibri" w:hAnsi="Calibri" w:cs="Calibri"/>
                <w:sz w:val="22"/>
                <w:szCs w:val="22"/>
              </w:rPr>
              <w:t>Quality Accredited Boatyard &amp; Boat Grading</w:t>
            </w:r>
            <w:r>
              <w:rPr>
                <w:rFonts w:ascii="Calibri" w:hAnsi="Calibri" w:cs="Calibri"/>
                <w:sz w:val="22"/>
                <w:szCs w:val="22"/>
              </w:rPr>
              <w:t xml:space="preserve"> Scheme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522702">
              <w:rPr>
                <w:rFonts w:ascii="Calibri" w:hAnsi="Calibri" w:cs="Calibri"/>
                <w:sz w:val="28"/>
                <w:szCs w:val="28"/>
              </w:rPr>
              <w:sym w:font="Wingdings" w:char="F06F"/>
            </w:r>
          </w:p>
          <w:p w14:paraId="1A4204C6" w14:textId="4101B9B0" w:rsidR="0077407F" w:rsidRPr="007571E3" w:rsidRDefault="00661582" w:rsidP="00EA7880">
            <w:pPr>
              <w:pStyle w:val="ListParagraph"/>
              <w:numPr>
                <w:ilvl w:val="0"/>
                <w:numId w:val="4"/>
              </w:numPr>
              <w:spacing w:before="80" w:after="80"/>
              <w:rPr>
                <w:rFonts w:ascii="Calibri" w:hAnsi="Calibri" w:cs="Calibri"/>
                <w:b/>
                <w:sz w:val="22"/>
                <w:szCs w:val="22"/>
              </w:rPr>
            </w:pPr>
            <w:r w:rsidRPr="00661582">
              <w:rPr>
                <w:rFonts w:ascii="Calibri" w:hAnsi="Calibri" w:cs="Calibri"/>
                <w:sz w:val="22"/>
                <w:szCs w:val="22"/>
              </w:rPr>
              <w:t xml:space="preserve">Boat Grading Scheme </w:t>
            </w:r>
            <w:r w:rsidR="000554D6">
              <w:rPr>
                <w:rFonts w:ascii="Calibri" w:hAnsi="Calibri" w:cs="Calibri"/>
                <w:sz w:val="22"/>
                <w:szCs w:val="22"/>
              </w:rPr>
              <w:t xml:space="preserve">Only (Valid QAB in </w:t>
            </w:r>
            <w:r w:rsidR="004A336B">
              <w:rPr>
                <w:rFonts w:ascii="Calibri" w:hAnsi="Calibri" w:cs="Calibri"/>
                <w:sz w:val="22"/>
                <w:szCs w:val="22"/>
              </w:rPr>
              <w:t>place)</w:t>
            </w:r>
            <w:r w:rsidRPr="00661582">
              <w:rPr>
                <w:rFonts w:ascii="Calibri" w:hAnsi="Calibri" w:cs="Calibri"/>
                <w:sz w:val="22"/>
                <w:szCs w:val="22"/>
              </w:rPr>
              <w:t xml:space="preserve">                                                     </w:t>
            </w:r>
            <w:r>
              <w:rPr>
                <w:sz w:val="28"/>
                <w:szCs w:val="28"/>
              </w:rPr>
              <w:sym w:font="Wingdings" w:char="F06F"/>
            </w:r>
          </w:p>
        </w:tc>
      </w:tr>
      <w:tr w:rsidR="007571E3" w:rsidRPr="00522702" w14:paraId="2CF9B51F" w14:textId="77777777" w:rsidTr="008D4EF5">
        <w:tc>
          <w:tcPr>
            <w:tcW w:w="9889" w:type="dxa"/>
            <w:gridSpan w:val="6"/>
            <w:tcBorders>
              <w:top w:val="single" w:sz="6" w:space="0" w:color="auto"/>
              <w:left w:val="single" w:sz="6" w:space="0" w:color="auto"/>
              <w:bottom w:val="single" w:sz="6" w:space="0" w:color="auto"/>
              <w:right w:val="single" w:sz="6" w:space="0" w:color="auto"/>
            </w:tcBorders>
          </w:tcPr>
          <w:p w14:paraId="1CEF8CCF" w14:textId="5C675245" w:rsidR="007571E3" w:rsidRDefault="007571E3" w:rsidP="00EA7880">
            <w:pPr>
              <w:spacing w:before="80" w:after="80"/>
              <w:rPr>
                <w:rFonts w:ascii="Calibri" w:hAnsi="Calibri" w:cs="Calibri"/>
                <w:b/>
                <w:sz w:val="22"/>
                <w:szCs w:val="22"/>
              </w:rPr>
            </w:pPr>
            <w:r>
              <w:rPr>
                <w:rFonts w:ascii="Calibri" w:hAnsi="Calibri" w:cs="Calibri"/>
                <w:b/>
                <w:sz w:val="22"/>
                <w:szCs w:val="22"/>
              </w:rPr>
              <w:t>Complete the next two questions if grading is being requested.</w:t>
            </w:r>
          </w:p>
        </w:tc>
      </w:tr>
      <w:tr w:rsidR="0077407F" w:rsidRPr="00522702" w14:paraId="7FE20978" w14:textId="77777777" w:rsidTr="008D4EF5">
        <w:tc>
          <w:tcPr>
            <w:tcW w:w="9889" w:type="dxa"/>
            <w:gridSpan w:val="6"/>
            <w:tcBorders>
              <w:top w:val="single" w:sz="6" w:space="0" w:color="auto"/>
              <w:left w:val="single" w:sz="6" w:space="0" w:color="auto"/>
              <w:bottom w:val="single" w:sz="6" w:space="0" w:color="auto"/>
              <w:right w:val="single" w:sz="6" w:space="0" w:color="auto"/>
            </w:tcBorders>
          </w:tcPr>
          <w:p w14:paraId="1E38425B" w14:textId="69C61371" w:rsidR="0077407F" w:rsidRDefault="00661582" w:rsidP="00EA7880">
            <w:pPr>
              <w:spacing w:before="80" w:after="80"/>
              <w:rPr>
                <w:rFonts w:ascii="Calibri" w:hAnsi="Calibri" w:cs="Calibri"/>
                <w:b/>
                <w:sz w:val="22"/>
                <w:szCs w:val="22"/>
              </w:rPr>
            </w:pPr>
            <w:r>
              <w:rPr>
                <w:rFonts w:ascii="Calibri" w:hAnsi="Calibri" w:cs="Calibri"/>
                <w:b/>
                <w:sz w:val="22"/>
                <w:szCs w:val="22"/>
              </w:rPr>
              <w:t>D</w:t>
            </w:r>
            <w:r w:rsidR="0077407F">
              <w:rPr>
                <w:rFonts w:ascii="Calibri" w:hAnsi="Calibri" w:cs="Calibri"/>
                <w:b/>
                <w:sz w:val="22"/>
                <w:szCs w:val="22"/>
              </w:rPr>
              <w:t>etail the number and class of boats that have been added since last grading</w:t>
            </w:r>
            <w:r>
              <w:rPr>
                <w:rFonts w:ascii="Calibri" w:hAnsi="Calibri" w:cs="Calibri"/>
                <w:b/>
                <w:sz w:val="22"/>
                <w:szCs w:val="22"/>
              </w:rPr>
              <w:t xml:space="preserve"> </w:t>
            </w:r>
          </w:p>
          <w:p w14:paraId="6F565E52" w14:textId="77777777" w:rsidR="0077407F" w:rsidRDefault="0077407F" w:rsidP="00EA7880">
            <w:pPr>
              <w:spacing w:before="80" w:after="80"/>
              <w:rPr>
                <w:rFonts w:ascii="Calibri" w:hAnsi="Calibri" w:cs="Calibri"/>
                <w:b/>
                <w:sz w:val="22"/>
                <w:szCs w:val="22"/>
              </w:rPr>
            </w:pPr>
          </w:p>
          <w:p w14:paraId="5F6D51A5" w14:textId="77777777" w:rsidR="0077407F" w:rsidRPr="00522702" w:rsidRDefault="0077407F" w:rsidP="00EA7880">
            <w:pPr>
              <w:spacing w:before="80" w:after="80"/>
              <w:rPr>
                <w:rFonts w:ascii="Calibri" w:hAnsi="Calibri" w:cs="Calibri"/>
                <w:b/>
                <w:sz w:val="22"/>
                <w:szCs w:val="22"/>
              </w:rPr>
            </w:pPr>
          </w:p>
        </w:tc>
      </w:tr>
      <w:tr w:rsidR="00522702" w:rsidRPr="00522702" w14:paraId="5F087FB6" w14:textId="77777777" w:rsidTr="008D4EF5">
        <w:tc>
          <w:tcPr>
            <w:tcW w:w="9889" w:type="dxa"/>
            <w:gridSpan w:val="6"/>
            <w:tcBorders>
              <w:top w:val="single" w:sz="6" w:space="0" w:color="auto"/>
              <w:left w:val="single" w:sz="6" w:space="0" w:color="auto"/>
              <w:bottom w:val="single" w:sz="6" w:space="0" w:color="auto"/>
              <w:right w:val="single" w:sz="6" w:space="0" w:color="auto"/>
            </w:tcBorders>
          </w:tcPr>
          <w:p w14:paraId="5B21D71D" w14:textId="77777777" w:rsidR="00010746" w:rsidRDefault="00661582" w:rsidP="00661582">
            <w:pPr>
              <w:spacing w:before="80" w:after="80"/>
              <w:jc w:val="both"/>
              <w:rPr>
                <w:rFonts w:ascii="Calibri" w:hAnsi="Calibri" w:cs="Calibri"/>
                <w:b/>
                <w:sz w:val="22"/>
                <w:szCs w:val="22"/>
              </w:rPr>
            </w:pPr>
            <w:r>
              <w:rPr>
                <w:rFonts w:ascii="Calibri" w:hAnsi="Calibri" w:cs="Calibri"/>
                <w:b/>
                <w:sz w:val="22"/>
                <w:szCs w:val="22"/>
              </w:rPr>
              <w:t>If applicable, detail the number of boats and their class that have been taken out of service from last grading</w:t>
            </w:r>
          </w:p>
          <w:p w14:paraId="0F8322AD" w14:textId="77777777" w:rsidR="007571E3" w:rsidRDefault="007571E3" w:rsidP="00661582">
            <w:pPr>
              <w:spacing w:before="80" w:after="80"/>
              <w:jc w:val="both"/>
              <w:rPr>
                <w:rFonts w:ascii="Calibri" w:hAnsi="Calibri" w:cs="Calibri"/>
                <w:b/>
                <w:sz w:val="22"/>
                <w:szCs w:val="22"/>
              </w:rPr>
            </w:pPr>
          </w:p>
          <w:p w14:paraId="0EF9DEF3" w14:textId="77777777" w:rsidR="007571E3" w:rsidRDefault="007571E3" w:rsidP="00661582">
            <w:pPr>
              <w:spacing w:before="80" w:after="80"/>
              <w:jc w:val="both"/>
              <w:rPr>
                <w:rFonts w:ascii="Calibri" w:hAnsi="Calibri" w:cs="Calibri"/>
                <w:b/>
                <w:sz w:val="22"/>
                <w:szCs w:val="22"/>
              </w:rPr>
            </w:pPr>
          </w:p>
          <w:p w14:paraId="1095D491" w14:textId="34D5F3E1" w:rsidR="007571E3" w:rsidRPr="00522702" w:rsidRDefault="007571E3" w:rsidP="00661582">
            <w:pPr>
              <w:spacing w:before="80" w:after="80"/>
              <w:jc w:val="both"/>
              <w:rPr>
                <w:rFonts w:ascii="Calibri" w:hAnsi="Calibri" w:cs="Calibri"/>
                <w:sz w:val="22"/>
                <w:szCs w:val="22"/>
              </w:rPr>
            </w:pPr>
          </w:p>
        </w:tc>
      </w:tr>
    </w:tbl>
    <w:p w14:paraId="64185C6E" w14:textId="77777777" w:rsidR="00F7479D" w:rsidRPr="00522702" w:rsidRDefault="00F7479D">
      <w:pPr>
        <w:jc w:val="both"/>
        <w:rPr>
          <w:rFonts w:ascii="Calibri" w:hAnsi="Calibri" w:cs="Calibri"/>
          <w:sz w:val="22"/>
          <w:szCs w:val="22"/>
        </w:rPr>
      </w:pPr>
    </w:p>
    <w:p w14:paraId="1230FAC4" w14:textId="77777777" w:rsidR="00642DD1" w:rsidRDefault="00642DD1">
      <w:pPr>
        <w:jc w:val="both"/>
        <w:rPr>
          <w:rFonts w:ascii="Calibri" w:hAnsi="Calibri" w:cs="Calibri"/>
          <w:sz w:val="22"/>
          <w:szCs w:val="22"/>
        </w:rPr>
      </w:pPr>
    </w:p>
    <w:p w14:paraId="3215B6DF" w14:textId="77777777" w:rsidR="00642DD1" w:rsidRDefault="00642DD1">
      <w:pPr>
        <w:jc w:val="both"/>
        <w:rPr>
          <w:rFonts w:ascii="Calibri" w:hAnsi="Calibri" w:cs="Calibri"/>
          <w:sz w:val="22"/>
          <w:szCs w:val="22"/>
        </w:rPr>
      </w:pPr>
    </w:p>
    <w:p w14:paraId="159ED6B5" w14:textId="09247963" w:rsidR="00F7479D" w:rsidRDefault="004E04AA">
      <w:pPr>
        <w:jc w:val="both"/>
        <w:rPr>
          <w:rFonts w:ascii="Calibri" w:hAnsi="Calibri" w:cs="Calibri"/>
          <w:sz w:val="22"/>
          <w:szCs w:val="22"/>
        </w:rPr>
      </w:pPr>
      <w:r>
        <w:rPr>
          <w:rFonts w:ascii="Calibri" w:hAnsi="Calibri" w:cs="Calibri"/>
          <w:sz w:val="22"/>
          <w:szCs w:val="22"/>
        </w:rPr>
        <w:t>For QAB, p</w:t>
      </w:r>
      <w:r w:rsidR="00F7479D" w:rsidRPr="00522702">
        <w:rPr>
          <w:rFonts w:ascii="Calibri" w:hAnsi="Calibri" w:cs="Calibri"/>
          <w:sz w:val="22"/>
          <w:szCs w:val="22"/>
        </w:rPr>
        <w:t xml:space="preserve">lease </w:t>
      </w:r>
      <w:r w:rsidR="00CB17AD">
        <w:rPr>
          <w:rFonts w:ascii="Calibri" w:hAnsi="Calibri" w:cs="Calibri"/>
          <w:sz w:val="22"/>
          <w:szCs w:val="22"/>
        </w:rPr>
        <w:t>select and</w:t>
      </w:r>
      <w:r w:rsidR="0015610F">
        <w:rPr>
          <w:rFonts w:ascii="Calibri" w:hAnsi="Calibri" w:cs="Calibri"/>
          <w:sz w:val="22"/>
          <w:szCs w:val="22"/>
        </w:rPr>
        <w:t xml:space="preserve"> attach</w:t>
      </w:r>
      <w:r w:rsidR="00F7479D" w:rsidRPr="00522702">
        <w:rPr>
          <w:rFonts w:ascii="Calibri" w:hAnsi="Calibri" w:cs="Calibri"/>
          <w:sz w:val="22"/>
          <w:szCs w:val="22"/>
        </w:rPr>
        <w:t xml:space="preserve"> the following documentation</w:t>
      </w:r>
      <w:r w:rsidR="00AC63B4">
        <w:rPr>
          <w:rFonts w:ascii="Calibri" w:hAnsi="Calibri" w:cs="Calibri"/>
          <w:sz w:val="22"/>
          <w:szCs w:val="22"/>
        </w:rPr>
        <w:t xml:space="preserve">, when </w:t>
      </w:r>
      <w:r w:rsidR="00CB17AD">
        <w:rPr>
          <w:rFonts w:ascii="Calibri" w:hAnsi="Calibri" w:cs="Calibri"/>
          <w:sz w:val="22"/>
          <w:szCs w:val="22"/>
        </w:rPr>
        <w:t xml:space="preserve">returning </w:t>
      </w:r>
      <w:r w:rsidR="004B1804">
        <w:rPr>
          <w:rFonts w:ascii="Calibri" w:hAnsi="Calibri" w:cs="Calibri"/>
          <w:sz w:val="22"/>
          <w:szCs w:val="22"/>
        </w:rPr>
        <w:t>this</w:t>
      </w:r>
      <w:r w:rsidR="00CB17AD">
        <w:rPr>
          <w:rFonts w:ascii="Calibri" w:hAnsi="Calibri" w:cs="Calibri"/>
          <w:sz w:val="22"/>
          <w:szCs w:val="22"/>
        </w:rPr>
        <w:t xml:space="preserve"> booking form to us</w:t>
      </w:r>
      <w:r w:rsidR="00755EEF">
        <w:rPr>
          <w:rFonts w:ascii="Calibri" w:hAnsi="Calibri" w:cs="Calibri"/>
          <w:sz w:val="22"/>
          <w:szCs w:val="22"/>
        </w:rPr>
        <w:t xml:space="preserve"> by email</w:t>
      </w:r>
      <w:r w:rsidR="00F7479D" w:rsidRPr="00522702">
        <w:rPr>
          <w:rFonts w:ascii="Calibri" w:hAnsi="Calibri" w:cs="Calibri"/>
          <w:sz w:val="22"/>
          <w:szCs w:val="22"/>
        </w:rPr>
        <w:t>:</w:t>
      </w:r>
    </w:p>
    <w:p w14:paraId="099FA311" w14:textId="77777777" w:rsidR="004E04AA" w:rsidRPr="00522702" w:rsidRDefault="004E04AA">
      <w:pPr>
        <w:jc w:val="both"/>
        <w:rPr>
          <w:rFonts w:ascii="Calibri" w:hAnsi="Calibri" w:cs="Calibri"/>
          <w:sz w:val="22"/>
          <w:szCs w:val="22"/>
        </w:rPr>
      </w:pPr>
    </w:p>
    <w:p w14:paraId="4C3F7753" w14:textId="77777777" w:rsidR="00BF1346" w:rsidRPr="00522702" w:rsidRDefault="00BF1346" w:rsidP="005108ED">
      <w:pPr>
        <w:numPr>
          <w:ilvl w:val="0"/>
          <w:numId w:val="5"/>
        </w:numPr>
        <w:jc w:val="both"/>
        <w:rPr>
          <w:rFonts w:ascii="Calibri" w:hAnsi="Calibri" w:cs="Calibri"/>
          <w:sz w:val="22"/>
          <w:szCs w:val="22"/>
        </w:rPr>
      </w:pPr>
      <w:r w:rsidRPr="00522702">
        <w:rPr>
          <w:rFonts w:ascii="Calibri" w:hAnsi="Calibri" w:cs="Calibri"/>
          <w:sz w:val="22"/>
          <w:szCs w:val="22"/>
        </w:rPr>
        <w:t>Self</w:t>
      </w:r>
      <w:r w:rsidR="005C746F">
        <w:rPr>
          <w:rFonts w:ascii="Calibri" w:hAnsi="Calibri" w:cs="Calibri"/>
          <w:sz w:val="22"/>
          <w:szCs w:val="22"/>
        </w:rPr>
        <w:t>-a</w:t>
      </w:r>
      <w:r w:rsidRPr="00522702">
        <w:rPr>
          <w:rFonts w:ascii="Calibri" w:hAnsi="Calibri" w:cs="Calibri"/>
          <w:sz w:val="22"/>
          <w:szCs w:val="22"/>
        </w:rPr>
        <w:t xml:space="preserve">nalysis </w:t>
      </w:r>
      <w:r w:rsidR="005C746F">
        <w:rPr>
          <w:rFonts w:ascii="Calibri" w:hAnsi="Calibri" w:cs="Calibri"/>
          <w:sz w:val="22"/>
          <w:szCs w:val="22"/>
        </w:rPr>
        <w:t xml:space="preserve">Assessment </w:t>
      </w:r>
      <w:r w:rsidRPr="00522702">
        <w:rPr>
          <w:rFonts w:ascii="Calibri" w:hAnsi="Calibri" w:cs="Calibri"/>
          <w:sz w:val="22"/>
          <w:szCs w:val="22"/>
        </w:rPr>
        <w:t>Form</w:t>
      </w:r>
      <w:r w:rsidR="00846BD9">
        <w:rPr>
          <w:rFonts w:ascii="Calibri" w:hAnsi="Calibri" w:cs="Calibri"/>
          <w:sz w:val="22"/>
          <w:szCs w:val="22"/>
        </w:rPr>
        <w:t xml:space="preserve"> (complete and return electronically) </w:t>
      </w:r>
    </w:p>
    <w:p w14:paraId="39D1952D" w14:textId="52F0E7E5" w:rsidR="00F7479D" w:rsidRDefault="00F7479D" w:rsidP="005108ED">
      <w:pPr>
        <w:numPr>
          <w:ilvl w:val="0"/>
          <w:numId w:val="5"/>
        </w:numPr>
        <w:tabs>
          <w:tab w:val="right" w:pos="9639"/>
        </w:tabs>
        <w:jc w:val="both"/>
        <w:rPr>
          <w:rFonts w:ascii="Calibri" w:hAnsi="Calibri" w:cs="Calibri"/>
          <w:sz w:val="22"/>
          <w:szCs w:val="22"/>
        </w:rPr>
      </w:pPr>
      <w:r w:rsidRPr="00522702">
        <w:rPr>
          <w:rFonts w:ascii="Calibri" w:hAnsi="Calibri" w:cs="Calibri"/>
          <w:sz w:val="22"/>
          <w:szCs w:val="22"/>
        </w:rPr>
        <w:t>Brochure</w:t>
      </w:r>
      <w:r w:rsidR="00EA7880" w:rsidRPr="00522702">
        <w:rPr>
          <w:rFonts w:ascii="Calibri" w:hAnsi="Calibri" w:cs="Calibri"/>
          <w:sz w:val="22"/>
          <w:szCs w:val="22"/>
        </w:rPr>
        <w:t xml:space="preserve"> and any marketing material </w:t>
      </w:r>
      <w:r w:rsidR="007830C5">
        <w:rPr>
          <w:rFonts w:ascii="Calibri" w:hAnsi="Calibri" w:cs="Calibri"/>
          <w:sz w:val="22"/>
          <w:szCs w:val="22"/>
        </w:rPr>
        <w:t xml:space="preserve">including online web </w:t>
      </w:r>
      <w:r w:rsidR="00E1629F">
        <w:rPr>
          <w:rFonts w:ascii="Calibri" w:hAnsi="Calibri" w:cs="Calibri"/>
          <w:sz w:val="22"/>
          <w:szCs w:val="22"/>
        </w:rPr>
        <w:t>marketing links</w:t>
      </w:r>
    </w:p>
    <w:p w14:paraId="50064E46" w14:textId="2BED8666" w:rsidR="00E1629F" w:rsidRDefault="00E1629F" w:rsidP="00E1629F">
      <w:pPr>
        <w:tabs>
          <w:tab w:val="right" w:pos="9639"/>
        </w:tabs>
        <w:ind w:left="720"/>
        <w:jc w:val="both"/>
        <w:rPr>
          <w:rFonts w:ascii="Calibri" w:hAnsi="Calibri" w:cs="Calibri"/>
          <w:sz w:val="22"/>
          <w:szCs w:val="22"/>
        </w:rPr>
      </w:pPr>
      <w:r>
        <w:rPr>
          <w:rFonts w:ascii="Calibri" w:hAnsi="Calibri" w:cs="Calibri"/>
          <w:sz w:val="22"/>
          <w:szCs w:val="22"/>
        </w:rPr>
        <w:t>……………………………………………..</w:t>
      </w:r>
    </w:p>
    <w:p w14:paraId="733091C3" w14:textId="23AB1F20" w:rsidR="00E1629F" w:rsidRDefault="00E1629F" w:rsidP="00E1629F">
      <w:pPr>
        <w:tabs>
          <w:tab w:val="right" w:pos="9639"/>
        </w:tabs>
        <w:ind w:left="720"/>
        <w:jc w:val="both"/>
        <w:rPr>
          <w:rFonts w:ascii="Calibri" w:hAnsi="Calibri" w:cs="Calibri"/>
          <w:sz w:val="22"/>
          <w:szCs w:val="22"/>
        </w:rPr>
      </w:pPr>
      <w:r>
        <w:rPr>
          <w:rFonts w:ascii="Calibri" w:hAnsi="Calibri" w:cs="Calibri"/>
          <w:sz w:val="22"/>
          <w:szCs w:val="22"/>
        </w:rPr>
        <w:t>……………………………………………..</w:t>
      </w:r>
    </w:p>
    <w:p w14:paraId="06219BF8" w14:textId="0875DF67" w:rsidR="00E1629F" w:rsidRPr="00522702" w:rsidRDefault="00E1629F" w:rsidP="00E1629F">
      <w:pPr>
        <w:tabs>
          <w:tab w:val="right" w:pos="9639"/>
        </w:tabs>
        <w:ind w:left="720"/>
        <w:jc w:val="both"/>
        <w:rPr>
          <w:rFonts w:ascii="Calibri" w:hAnsi="Calibri" w:cs="Calibri"/>
          <w:sz w:val="22"/>
          <w:szCs w:val="22"/>
        </w:rPr>
      </w:pPr>
      <w:r>
        <w:rPr>
          <w:rFonts w:ascii="Calibri" w:hAnsi="Calibri" w:cs="Calibri"/>
          <w:sz w:val="22"/>
          <w:szCs w:val="22"/>
        </w:rPr>
        <w:t>……………………………………………..</w:t>
      </w:r>
    </w:p>
    <w:p w14:paraId="3854BA03" w14:textId="77777777" w:rsidR="00F7479D" w:rsidRPr="00522702" w:rsidRDefault="00F7479D" w:rsidP="005108ED">
      <w:pPr>
        <w:numPr>
          <w:ilvl w:val="0"/>
          <w:numId w:val="5"/>
        </w:numPr>
        <w:tabs>
          <w:tab w:val="right" w:pos="9639"/>
        </w:tabs>
        <w:jc w:val="both"/>
        <w:rPr>
          <w:rFonts w:ascii="Calibri" w:hAnsi="Calibri" w:cs="Calibri"/>
          <w:sz w:val="22"/>
          <w:szCs w:val="22"/>
        </w:rPr>
      </w:pPr>
      <w:r w:rsidRPr="00522702">
        <w:rPr>
          <w:rFonts w:ascii="Calibri" w:hAnsi="Calibri" w:cs="Calibri"/>
          <w:sz w:val="22"/>
          <w:szCs w:val="22"/>
        </w:rPr>
        <w:t>Hire Terms and Conditions</w:t>
      </w:r>
    </w:p>
    <w:p w14:paraId="2570D6B0" w14:textId="77777777" w:rsidR="00F7479D" w:rsidRPr="00522702" w:rsidRDefault="00F7479D" w:rsidP="005108ED">
      <w:pPr>
        <w:numPr>
          <w:ilvl w:val="0"/>
          <w:numId w:val="5"/>
        </w:numPr>
        <w:tabs>
          <w:tab w:val="right" w:pos="9639"/>
        </w:tabs>
        <w:jc w:val="both"/>
        <w:rPr>
          <w:rFonts w:ascii="Calibri" w:hAnsi="Calibri" w:cs="Calibri"/>
          <w:sz w:val="22"/>
          <w:szCs w:val="22"/>
        </w:rPr>
      </w:pPr>
      <w:r w:rsidRPr="00522702">
        <w:rPr>
          <w:rFonts w:ascii="Calibri" w:hAnsi="Calibri" w:cs="Calibri"/>
          <w:sz w:val="22"/>
          <w:szCs w:val="22"/>
        </w:rPr>
        <w:t>Booking Form</w:t>
      </w:r>
    </w:p>
    <w:p w14:paraId="74E8F05B" w14:textId="77777777" w:rsidR="00F7479D" w:rsidRPr="00522702" w:rsidRDefault="00F7479D" w:rsidP="005108ED">
      <w:pPr>
        <w:numPr>
          <w:ilvl w:val="0"/>
          <w:numId w:val="5"/>
        </w:numPr>
        <w:tabs>
          <w:tab w:val="right" w:pos="9639"/>
        </w:tabs>
        <w:jc w:val="both"/>
        <w:rPr>
          <w:rFonts w:ascii="Calibri" w:hAnsi="Calibri" w:cs="Calibri"/>
          <w:sz w:val="22"/>
          <w:szCs w:val="22"/>
        </w:rPr>
      </w:pPr>
      <w:r w:rsidRPr="00522702">
        <w:rPr>
          <w:rFonts w:ascii="Calibri" w:hAnsi="Calibri" w:cs="Calibri"/>
          <w:sz w:val="22"/>
          <w:szCs w:val="22"/>
        </w:rPr>
        <w:t>Boat Acceptance Certificate</w:t>
      </w:r>
    </w:p>
    <w:p w14:paraId="2759CBC5" w14:textId="77777777" w:rsidR="00F7479D" w:rsidRPr="00522702" w:rsidRDefault="00F7479D" w:rsidP="005108ED">
      <w:pPr>
        <w:numPr>
          <w:ilvl w:val="0"/>
          <w:numId w:val="5"/>
        </w:numPr>
        <w:tabs>
          <w:tab w:val="right" w:pos="9639"/>
        </w:tabs>
        <w:jc w:val="both"/>
        <w:rPr>
          <w:rFonts w:ascii="Calibri" w:hAnsi="Calibri" w:cs="Calibri"/>
          <w:sz w:val="22"/>
          <w:szCs w:val="22"/>
        </w:rPr>
      </w:pPr>
      <w:r w:rsidRPr="00522702">
        <w:rPr>
          <w:rFonts w:ascii="Calibri" w:hAnsi="Calibri" w:cs="Calibri"/>
          <w:sz w:val="22"/>
          <w:szCs w:val="22"/>
        </w:rPr>
        <w:t>Customer Log Sheet – or equivalent documentation</w:t>
      </w:r>
    </w:p>
    <w:p w14:paraId="3AEB1005" w14:textId="77777777" w:rsidR="00F7479D" w:rsidRPr="00522702" w:rsidRDefault="00F7479D" w:rsidP="005108ED">
      <w:pPr>
        <w:numPr>
          <w:ilvl w:val="0"/>
          <w:numId w:val="5"/>
        </w:numPr>
        <w:tabs>
          <w:tab w:val="right" w:pos="9639"/>
        </w:tabs>
        <w:jc w:val="both"/>
        <w:rPr>
          <w:rFonts w:ascii="Calibri" w:hAnsi="Calibri" w:cs="Calibri"/>
          <w:sz w:val="22"/>
          <w:szCs w:val="22"/>
        </w:rPr>
      </w:pPr>
      <w:r w:rsidRPr="00522702">
        <w:rPr>
          <w:rFonts w:ascii="Calibri" w:hAnsi="Calibri" w:cs="Calibri"/>
          <w:sz w:val="22"/>
          <w:szCs w:val="22"/>
        </w:rPr>
        <w:t>Quality Feedback Form</w:t>
      </w:r>
    </w:p>
    <w:p w14:paraId="66D26648" w14:textId="10D27163" w:rsidR="00A067A6" w:rsidRDefault="00F7479D" w:rsidP="005108ED">
      <w:pPr>
        <w:numPr>
          <w:ilvl w:val="0"/>
          <w:numId w:val="5"/>
        </w:numPr>
        <w:tabs>
          <w:tab w:val="right" w:pos="9639"/>
        </w:tabs>
        <w:jc w:val="both"/>
        <w:rPr>
          <w:rFonts w:ascii="Calibri" w:hAnsi="Calibri" w:cs="Calibri"/>
          <w:sz w:val="22"/>
          <w:szCs w:val="22"/>
        </w:rPr>
      </w:pPr>
      <w:r w:rsidRPr="00522702">
        <w:rPr>
          <w:rFonts w:ascii="Calibri" w:hAnsi="Calibri" w:cs="Calibri"/>
          <w:sz w:val="22"/>
          <w:szCs w:val="22"/>
        </w:rPr>
        <w:t>Any other relevant documentation</w:t>
      </w:r>
    </w:p>
    <w:p w14:paraId="745490BE" w14:textId="77777777" w:rsidR="00D90903" w:rsidRPr="00A067A6" w:rsidRDefault="00D90903" w:rsidP="00D90903">
      <w:pPr>
        <w:tabs>
          <w:tab w:val="right" w:pos="9639"/>
        </w:tabs>
        <w:jc w:val="both"/>
        <w:rPr>
          <w:rFonts w:ascii="Calibri" w:hAnsi="Calibri" w:cs="Calibri"/>
          <w:sz w:val="22"/>
          <w:szCs w:val="22"/>
        </w:rPr>
      </w:pPr>
    </w:p>
    <w:p w14:paraId="30AAC986" w14:textId="136F9435" w:rsidR="00010746" w:rsidRDefault="00D90903" w:rsidP="000660F3">
      <w:pPr>
        <w:tabs>
          <w:tab w:val="right" w:pos="9923"/>
        </w:tabs>
        <w:rPr>
          <w:rFonts w:ascii="Calibri" w:hAnsi="Calibri" w:cs="Calibri"/>
          <w:sz w:val="22"/>
          <w:szCs w:val="22"/>
        </w:rPr>
      </w:pPr>
      <w:r>
        <w:rPr>
          <w:rFonts w:ascii="Calibri" w:hAnsi="Calibri" w:cs="Calibri"/>
          <w:sz w:val="22"/>
          <w:szCs w:val="22"/>
        </w:rPr>
        <w:t>The documents must be included otherwise we will not be able to book your assessment in, until they have been received.</w:t>
      </w:r>
    </w:p>
    <w:p w14:paraId="3A9580EF" w14:textId="77777777" w:rsidR="00D90903" w:rsidRDefault="00D90903" w:rsidP="000660F3">
      <w:pPr>
        <w:tabs>
          <w:tab w:val="right" w:pos="9923"/>
        </w:tabs>
        <w:rPr>
          <w:rFonts w:ascii="Calibri" w:hAnsi="Calibri" w:cs="Calibri"/>
          <w:sz w:val="22"/>
          <w:szCs w:val="22"/>
        </w:rPr>
      </w:pPr>
    </w:p>
    <w:p w14:paraId="2301ECB4" w14:textId="4084358B" w:rsidR="00010746" w:rsidRDefault="00BF1346" w:rsidP="000660F3">
      <w:pPr>
        <w:tabs>
          <w:tab w:val="right" w:pos="9923"/>
        </w:tabs>
        <w:rPr>
          <w:rFonts w:ascii="Calibri" w:hAnsi="Calibri" w:cs="Calibri"/>
          <w:sz w:val="22"/>
          <w:szCs w:val="22"/>
        </w:rPr>
      </w:pPr>
      <w:r w:rsidRPr="00522702">
        <w:rPr>
          <w:rFonts w:ascii="Calibri" w:hAnsi="Calibri" w:cs="Calibri"/>
          <w:sz w:val="22"/>
          <w:szCs w:val="22"/>
        </w:rPr>
        <w:t>If any of the documentation above is not applicable at your base, please</w:t>
      </w:r>
      <w:r w:rsidR="00301292">
        <w:rPr>
          <w:rFonts w:ascii="Calibri" w:hAnsi="Calibri" w:cs="Calibri"/>
          <w:sz w:val="22"/>
          <w:szCs w:val="22"/>
        </w:rPr>
        <w:t xml:space="preserve"> cross out the ones </w:t>
      </w:r>
      <w:r w:rsidR="00BA2CEC">
        <w:rPr>
          <w:rFonts w:ascii="Calibri" w:hAnsi="Calibri" w:cs="Calibri"/>
          <w:sz w:val="22"/>
          <w:szCs w:val="22"/>
        </w:rPr>
        <w:t xml:space="preserve">which aren’t applicable and </w:t>
      </w:r>
      <w:r w:rsidRPr="00522702">
        <w:rPr>
          <w:rFonts w:ascii="Calibri" w:hAnsi="Calibri" w:cs="Calibri"/>
          <w:sz w:val="22"/>
          <w:szCs w:val="22"/>
        </w:rPr>
        <w:t>send the documentation in use.</w:t>
      </w:r>
    </w:p>
    <w:p w14:paraId="1BE272C2" w14:textId="77777777" w:rsidR="00BF2980" w:rsidRDefault="00BF2980" w:rsidP="000660F3">
      <w:pPr>
        <w:tabs>
          <w:tab w:val="right" w:pos="9923"/>
        </w:tabs>
        <w:rPr>
          <w:b/>
        </w:rPr>
      </w:pPr>
    </w:p>
    <w:p w14:paraId="59594D3F" w14:textId="77777777" w:rsidR="00BF2980" w:rsidRPr="00BF2980" w:rsidRDefault="00BF2980" w:rsidP="000660F3">
      <w:pPr>
        <w:tabs>
          <w:tab w:val="right" w:pos="9923"/>
        </w:tabs>
        <w:rPr>
          <w:rFonts w:ascii="Calibri" w:hAnsi="Calibri" w:cs="Calibri"/>
          <w:sz w:val="22"/>
          <w:szCs w:val="22"/>
        </w:rPr>
      </w:pPr>
      <w:r w:rsidRPr="00BF2980">
        <w:rPr>
          <w:rFonts w:ascii="Calibri" w:hAnsi="Calibri" w:cs="Calibri"/>
          <w:sz w:val="22"/>
          <w:szCs w:val="22"/>
        </w:rPr>
        <w:t>By signing below,</w:t>
      </w:r>
      <w:r>
        <w:rPr>
          <w:rFonts w:ascii="Calibri" w:hAnsi="Calibri" w:cs="Calibri"/>
          <w:sz w:val="22"/>
          <w:szCs w:val="22"/>
        </w:rPr>
        <w:t xml:space="preserve"> you are</w:t>
      </w:r>
      <w:r w:rsidRPr="00BF2980">
        <w:rPr>
          <w:rFonts w:ascii="Calibri" w:hAnsi="Calibri" w:cs="Calibri"/>
          <w:sz w:val="22"/>
          <w:szCs w:val="22"/>
        </w:rPr>
        <w:t xml:space="preserve"> confirm</w:t>
      </w:r>
      <w:r>
        <w:rPr>
          <w:rFonts w:ascii="Calibri" w:hAnsi="Calibri" w:cs="Calibri"/>
          <w:sz w:val="22"/>
          <w:szCs w:val="22"/>
        </w:rPr>
        <w:t>ing that you</w:t>
      </w:r>
      <w:r w:rsidRPr="00BF2980">
        <w:rPr>
          <w:rFonts w:ascii="Calibri" w:hAnsi="Calibri" w:cs="Calibri"/>
          <w:sz w:val="22"/>
          <w:szCs w:val="22"/>
        </w:rPr>
        <w:t xml:space="preserve"> have read, understood and agree to be bound by the QAB </w:t>
      </w:r>
      <w:r>
        <w:rPr>
          <w:rFonts w:ascii="Calibri" w:hAnsi="Calibri" w:cs="Calibri"/>
          <w:sz w:val="22"/>
          <w:szCs w:val="22"/>
        </w:rPr>
        <w:t xml:space="preserve">and Boat Grading </w:t>
      </w:r>
      <w:r w:rsidRPr="00BF2980">
        <w:rPr>
          <w:rFonts w:ascii="Calibri" w:hAnsi="Calibri" w:cs="Calibri"/>
          <w:sz w:val="22"/>
          <w:szCs w:val="22"/>
        </w:rPr>
        <w:t>Terms of Business:</w:t>
      </w:r>
    </w:p>
    <w:p w14:paraId="51F562BF" w14:textId="77777777" w:rsidR="00BF2980" w:rsidRPr="00BF2980" w:rsidRDefault="00BF2980" w:rsidP="000660F3">
      <w:pPr>
        <w:tabs>
          <w:tab w:val="right" w:pos="9923"/>
        </w:tabs>
        <w:rPr>
          <w:rFonts w:ascii="Calibri" w:hAnsi="Calibri" w:cs="Calibri"/>
          <w:sz w:val="22"/>
          <w:szCs w:val="22"/>
        </w:rPr>
      </w:pPr>
    </w:p>
    <w:p w14:paraId="4DDA12B3" w14:textId="77777777" w:rsidR="00BF2980" w:rsidRPr="00BF2980" w:rsidRDefault="00BF2980" w:rsidP="000660F3">
      <w:pPr>
        <w:tabs>
          <w:tab w:val="right" w:pos="9923"/>
        </w:tabs>
        <w:rPr>
          <w:rFonts w:ascii="Calibri" w:hAnsi="Calibri" w:cs="Calibri"/>
          <w:sz w:val="22"/>
          <w:szCs w:val="22"/>
        </w:rPr>
      </w:pPr>
      <w:r w:rsidRPr="00BF2980">
        <w:rPr>
          <w:rFonts w:ascii="Calibri" w:hAnsi="Calibri" w:cs="Calibri"/>
          <w:sz w:val="22"/>
          <w:szCs w:val="22"/>
        </w:rPr>
        <w:t>Name:           ………………………</w:t>
      </w:r>
    </w:p>
    <w:p w14:paraId="420C4AA6" w14:textId="77777777" w:rsidR="00BF2980" w:rsidRPr="00BF2980" w:rsidRDefault="00BF2980" w:rsidP="000660F3">
      <w:pPr>
        <w:tabs>
          <w:tab w:val="right" w:pos="9923"/>
        </w:tabs>
        <w:rPr>
          <w:rFonts w:ascii="Calibri" w:hAnsi="Calibri" w:cs="Calibri"/>
          <w:sz w:val="22"/>
          <w:szCs w:val="22"/>
        </w:rPr>
      </w:pPr>
    </w:p>
    <w:p w14:paraId="6C98922D" w14:textId="77777777" w:rsidR="00BF2980" w:rsidRPr="00BF2980" w:rsidRDefault="00BF2980" w:rsidP="000660F3">
      <w:pPr>
        <w:tabs>
          <w:tab w:val="right" w:pos="9923"/>
        </w:tabs>
        <w:rPr>
          <w:rFonts w:ascii="Calibri" w:hAnsi="Calibri" w:cs="Calibri"/>
          <w:sz w:val="22"/>
          <w:szCs w:val="22"/>
        </w:rPr>
      </w:pPr>
      <w:r w:rsidRPr="00BF2980">
        <w:rPr>
          <w:rFonts w:ascii="Calibri" w:hAnsi="Calibri" w:cs="Calibri"/>
          <w:sz w:val="22"/>
          <w:szCs w:val="22"/>
        </w:rPr>
        <w:t>Position:       ………………………</w:t>
      </w:r>
    </w:p>
    <w:p w14:paraId="342CBA51" w14:textId="77777777" w:rsidR="00BF2980" w:rsidRPr="00BF2980" w:rsidRDefault="00BF2980" w:rsidP="000660F3">
      <w:pPr>
        <w:tabs>
          <w:tab w:val="right" w:pos="9923"/>
        </w:tabs>
        <w:rPr>
          <w:rFonts w:ascii="Calibri" w:hAnsi="Calibri" w:cs="Calibri"/>
          <w:sz w:val="22"/>
          <w:szCs w:val="22"/>
        </w:rPr>
      </w:pPr>
    </w:p>
    <w:p w14:paraId="32F4738B" w14:textId="77777777" w:rsidR="00BF2980" w:rsidRPr="00BF2980" w:rsidRDefault="00BF2980" w:rsidP="000660F3">
      <w:pPr>
        <w:tabs>
          <w:tab w:val="right" w:pos="9923"/>
        </w:tabs>
        <w:rPr>
          <w:rFonts w:ascii="Calibri" w:hAnsi="Calibri" w:cs="Calibri"/>
          <w:sz w:val="22"/>
          <w:szCs w:val="22"/>
        </w:rPr>
      </w:pPr>
      <w:r w:rsidRPr="00BF2980">
        <w:rPr>
          <w:rFonts w:ascii="Calibri" w:hAnsi="Calibri" w:cs="Calibri"/>
          <w:sz w:val="22"/>
          <w:szCs w:val="22"/>
        </w:rPr>
        <w:t>Signature:    ………………………</w:t>
      </w:r>
    </w:p>
    <w:p w14:paraId="67016539" w14:textId="77777777" w:rsidR="00BF2980" w:rsidRPr="00BF2980" w:rsidRDefault="00BF2980" w:rsidP="000660F3">
      <w:pPr>
        <w:tabs>
          <w:tab w:val="right" w:pos="9923"/>
        </w:tabs>
        <w:rPr>
          <w:rFonts w:ascii="Calibri" w:hAnsi="Calibri" w:cs="Calibri"/>
          <w:sz w:val="22"/>
          <w:szCs w:val="22"/>
        </w:rPr>
      </w:pPr>
    </w:p>
    <w:p w14:paraId="3B9531B8" w14:textId="77777777" w:rsidR="00BF2980" w:rsidRPr="00BF2980" w:rsidRDefault="00BF2980" w:rsidP="000660F3">
      <w:pPr>
        <w:tabs>
          <w:tab w:val="right" w:pos="9923"/>
        </w:tabs>
        <w:rPr>
          <w:rFonts w:ascii="Calibri" w:hAnsi="Calibri" w:cs="Calibri"/>
          <w:sz w:val="22"/>
          <w:szCs w:val="22"/>
        </w:rPr>
      </w:pPr>
      <w:r w:rsidRPr="00BF2980">
        <w:rPr>
          <w:rFonts w:ascii="Calibri" w:hAnsi="Calibri" w:cs="Calibri"/>
          <w:sz w:val="22"/>
          <w:szCs w:val="22"/>
        </w:rPr>
        <w:t>Date:             ……………………....</w:t>
      </w:r>
    </w:p>
    <w:p w14:paraId="65A13CE7" w14:textId="77777777" w:rsidR="00BF2980" w:rsidRPr="00BF2980" w:rsidRDefault="00BF2980" w:rsidP="000660F3">
      <w:pPr>
        <w:tabs>
          <w:tab w:val="right" w:pos="9923"/>
        </w:tabs>
        <w:rPr>
          <w:rFonts w:ascii="Calibri" w:hAnsi="Calibri" w:cs="Calibri"/>
          <w:sz w:val="22"/>
          <w:szCs w:val="22"/>
        </w:rPr>
      </w:pPr>
    </w:p>
    <w:p w14:paraId="75AA5AAF" w14:textId="77777777" w:rsidR="000F162C" w:rsidRPr="00624652" w:rsidRDefault="000F162C" w:rsidP="000F162C">
      <w:pPr>
        <w:rPr>
          <w:rFonts w:ascii="Calibri" w:hAnsi="Calibri" w:cs="Arial"/>
          <w:b/>
          <w:color w:val="000000" w:themeColor="text1"/>
          <w:sz w:val="18"/>
          <w:szCs w:val="18"/>
        </w:rPr>
      </w:pPr>
      <w:r w:rsidRPr="00624652">
        <w:rPr>
          <w:rFonts w:ascii="Calibri" w:hAnsi="Calibri" w:cs="Arial"/>
          <w:b/>
          <w:color w:val="000000" w:themeColor="text1"/>
          <w:sz w:val="18"/>
          <w:szCs w:val="18"/>
        </w:rPr>
        <w:t>Data Protection</w:t>
      </w:r>
    </w:p>
    <w:p w14:paraId="2365D394" w14:textId="77777777" w:rsidR="000F162C" w:rsidRDefault="000F162C" w:rsidP="000F162C">
      <w:pPr>
        <w:spacing w:after="120"/>
        <w:rPr>
          <w:rFonts w:ascii="Calibri" w:hAnsi="Calibri" w:cs="Arial"/>
          <w:sz w:val="18"/>
          <w:szCs w:val="18"/>
        </w:rPr>
      </w:pPr>
      <w:r>
        <w:rPr>
          <w:rFonts w:ascii="Calibri" w:hAnsi="Calibri" w:cs="Arial"/>
          <w:sz w:val="18"/>
          <w:szCs w:val="18"/>
        </w:rPr>
        <w:t xml:space="preserve">The personal information of the person(s) identified above will be used by British Marine Federation to organise and operate the QAB assessment (and if applicable the Boat Grading Scheme) and will include, where necessary, the sharing of such information to British Marine’s third party nominated assessors. The Company identified above shall obtain the prior written consent from such persons(s) for the use of their information for these purposes and agrees to indemnify British Marine Federation for any claims, costs, losses, charges or penalties suffered or incurred by British Marine Federation and arising from the Company’s failure to obtain such consent. </w:t>
      </w:r>
    </w:p>
    <w:p w14:paraId="0C3116D6" w14:textId="77777777" w:rsidR="007830C5" w:rsidRDefault="007830C5" w:rsidP="000F162C">
      <w:pPr>
        <w:spacing w:after="120"/>
        <w:rPr>
          <w:rFonts w:ascii="Calibri" w:hAnsi="Calibri" w:cs="Arial"/>
          <w:sz w:val="18"/>
          <w:szCs w:val="18"/>
        </w:rPr>
      </w:pPr>
    </w:p>
    <w:p w14:paraId="5A4222CC" w14:textId="430D27C6" w:rsidR="007830C5" w:rsidRDefault="007830C5" w:rsidP="000F162C">
      <w:pPr>
        <w:spacing w:after="120"/>
        <w:rPr>
          <w:rFonts w:ascii="Calibri" w:hAnsi="Calibri" w:cs="Arial"/>
          <w:sz w:val="32"/>
          <w:szCs w:val="32"/>
        </w:rPr>
      </w:pPr>
      <w:r w:rsidRPr="00E1629F">
        <w:rPr>
          <w:rFonts w:ascii="Calibri" w:hAnsi="Calibri" w:cs="Arial"/>
          <w:sz w:val="32"/>
          <w:szCs w:val="32"/>
        </w:rPr>
        <w:t xml:space="preserve">The Booking form and associated documentation </w:t>
      </w:r>
      <w:r w:rsidR="00F54599">
        <w:rPr>
          <w:rFonts w:ascii="Calibri" w:hAnsi="Calibri" w:cs="Arial"/>
          <w:sz w:val="32"/>
          <w:szCs w:val="32"/>
        </w:rPr>
        <w:t>should</w:t>
      </w:r>
      <w:r w:rsidRPr="00E1629F">
        <w:rPr>
          <w:rFonts w:ascii="Calibri" w:hAnsi="Calibri" w:cs="Arial"/>
          <w:sz w:val="32"/>
          <w:szCs w:val="32"/>
        </w:rPr>
        <w:t xml:space="preserve"> be </w:t>
      </w:r>
      <w:r w:rsidR="00E1629F" w:rsidRPr="00E1629F">
        <w:rPr>
          <w:rFonts w:ascii="Calibri" w:hAnsi="Calibri" w:cs="Arial"/>
          <w:sz w:val="32"/>
          <w:szCs w:val="32"/>
        </w:rPr>
        <w:t xml:space="preserve">emailed to </w:t>
      </w:r>
      <w:hyperlink r:id="rId10" w:history="1">
        <w:r w:rsidR="00E1629F" w:rsidRPr="00E1629F">
          <w:rPr>
            <w:rStyle w:val="Hyperlink"/>
            <w:rFonts w:ascii="Calibri" w:hAnsi="Calibri" w:cs="Arial"/>
            <w:color w:val="auto"/>
            <w:sz w:val="32"/>
            <w:szCs w:val="32"/>
          </w:rPr>
          <w:t>QAB@britishmarine.co.uk</w:t>
        </w:r>
      </w:hyperlink>
      <w:r w:rsidR="00E1629F" w:rsidRPr="00E1629F">
        <w:rPr>
          <w:rFonts w:ascii="Calibri" w:hAnsi="Calibri" w:cs="Arial"/>
          <w:sz w:val="32"/>
          <w:szCs w:val="32"/>
        </w:rPr>
        <w:t xml:space="preserve"> </w:t>
      </w:r>
    </w:p>
    <w:p w14:paraId="67B9519C" w14:textId="77777777" w:rsidR="00E834E1" w:rsidRDefault="00E834E1" w:rsidP="000F162C">
      <w:pPr>
        <w:spacing w:after="120"/>
        <w:rPr>
          <w:rFonts w:ascii="Calibri" w:hAnsi="Calibri" w:cs="Arial"/>
          <w:sz w:val="32"/>
          <w:szCs w:val="32"/>
        </w:rPr>
      </w:pPr>
    </w:p>
    <w:p w14:paraId="23582580" w14:textId="2ADEA18E" w:rsidR="00E834E1" w:rsidRPr="00E1629F" w:rsidRDefault="00E834E1" w:rsidP="000F162C">
      <w:pPr>
        <w:spacing w:after="120"/>
        <w:rPr>
          <w:rFonts w:ascii="Calibri" w:hAnsi="Calibri" w:cs="Arial"/>
          <w:sz w:val="32"/>
          <w:szCs w:val="32"/>
        </w:rPr>
      </w:pPr>
      <w:r>
        <w:rPr>
          <w:rFonts w:ascii="Calibri" w:hAnsi="Calibri" w:cs="Arial"/>
          <w:sz w:val="32"/>
          <w:szCs w:val="32"/>
        </w:rPr>
        <w:t xml:space="preserve">An invoice for the applicable booking fees will be </w:t>
      </w:r>
      <w:r w:rsidR="00533AA8">
        <w:rPr>
          <w:rFonts w:ascii="Calibri" w:hAnsi="Calibri" w:cs="Arial"/>
          <w:sz w:val="32"/>
          <w:szCs w:val="32"/>
        </w:rPr>
        <w:t>sent once the booking form, associated documentation and self-assessment form has been received.</w:t>
      </w:r>
    </w:p>
    <w:p w14:paraId="14728CBD" w14:textId="77777777" w:rsidR="00D74568" w:rsidRPr="00522702" w:rsidRDefault="00BF2980" w:rsidP="000660F3">
      <w:pPr>
        <w:tabs>
          <w:tab w:val="right" w:pos="9923"/>
        </w:tabs>
        <w:rPr>
          <w:b/>
        </w:rPr>
      </w:pPr>
      <w:r>
        <w:rPr>
          <w:b/>
        </w:rPr>
        <w:tab/>
      </w:r>
      <w:r w:rsidR="00522702">
        <w:rPr>
          <w:b/>
        </w:rPr>
        <w:br w:type="page"/>
      </w:r>
    </w:p>
    <w:p w14:paraId="75FD8817" w14:textId="77777777" w:rsidR="00F7479D" w:rsidRPr="00522702" w:rsidRDefault="00F7479D" w:rsidP="003B18C1">
      <w:pPr>
        <w:jc w:val="both"/>
        <w:rPr>
          <w:rFonts w:ascii="Calibri" w:hAnsi="Calibri" w:cs="Calibri"/>
          <w:sz w:val="22"/>
          <w:szCs w:val="22"/>
        </w:rPr>
      </w:pPr>
    </w:p>
    <w:p w14:paraId="1A5AE31A" w14:textId="77777777" w:rsidR="00522702" w:rsidRPr="00522702" w:rsidRDefault="00522702" w:rsidP="003B18C1">
      <w:pPr>
        <w:jc w:val="both"/>
        <w:rPr>
          <w:rFonts w:ascii="Calibri" w:hAnsi="Calibri" w:cs="Calibri"/>
          <w:sz w:val="22"/>
          <w:szCs w:val="22"/>
        </w:rPr>
      </w:pPr>
    </w:p>
    <w:p w14:paraId="2BC722F4" w14:textId="7447B773" w:rsidR="00EA4CF9" w:rsidRPr="00522702" w:rsidRDefault="00EA4CF9" w:rsidP="00EA4CF9">
      <w:pPr>
        <w:jc w:val="center"/>
        <w:rPr>
          <w:rFonts w:ascii="Calibri" w:hAnsi="Calibri" w:cs="Calibri"/>
          <w:sz w:val="22"/>
          <w:szCs w:val="22"/>
        </w:rPr>
      </w:pPr>
      <w:r w:rsidRPr="00522702">
        <w:rPr>
          <w:rFonts w:ascii="Calibri" w:hAnsi="Calibri" w:cs="Calibri"/>
          <w:b/>
          <w:sz w:val="22"/>
          <w:szCs w:val="22"/>
        </w:rPr>
        <w:t xml:space="preserve">Quality Accredited Boatyard &amp; Boat Grading </w:t>
      </w:r>
      <w:r w:rsidR="009247DE" w:rsidRPr="00522702">
        <w:rPr>
          <w:rFonts w:ascii="Calibri" w:hAnsi="Calibri" w:cs="Calibri"/>
          <w:b/>
          <w:sz w:val="22"/>
          <w:szCs w:val="22"/>
        </w:rPr>
        <w:t>Scheme:</w:t>
      </w:r>
      <w:r w:rsidRPr="00522702">
        <w:rPr>
          <w:rFonts w:ascii="Calibri" w:hAnsi="Calibri" w:cs="Calibri"/>
          <w:b/>
          <w:sz w:val="22"/>
          <w:szCs w:val="22"/>
        </w:rPr>
        <w:t xml:space="preserve"> Fees 20</w:t>
      </w:r>
      <w:r w:rsidR="000B55B0">
        <w:rPr>
          <w:rFonts w:ascii="Calibri" w:hAnsi="Calibri" w:cs="Calibri"/>
          <w:b/>
          <w:sz w:val="22"/>
          <w:szCs w:val="22"/>
        </w:rPr>
        <w:t>22</w:t>
      </w:r>
    </w:p>
    <w:p w14:paraId="1194C190" w14:textId="77777777" w:rsidR="000A5B81" w:rsidRPr="00522702" w:rsidRDefault="000A5B81" w:rsidP="003B18C1">
      <w:pPr>
        <w:jc w:val="both"/>
        <w:rPr>
          <w:rFonts w:ascii="Calibri" w:hAnsi="Calibri" w:cs="Calibri"/>
          <w:sz w:val="22"/>
          <w:szCs w:val="22"/>
        </w:rPr>
      </w:pPr>
    </w:p>
    <w:p w14:paraId="12D25967" w14:textId="77777777" w:rsidR="000A5B81" w:rsidRPr="00522702" w:rsidRDefault="000A5B81" w:rsidP="000A5B81">
      <w:pPr>
        <w:rPr>
          <w:rFonts w:ascii="Calibri" w:hAnsi="Calibri"/>
          <w:sz w:val="22"/>
          <w:szCs w:val="22"/>
        </w:rPr>
      </w:pPr>
    </w:p>
    <w:tbl>
      <w:tblPr>
        <w:tblStyle w:val="TableGrid"/>
        <w:tblpPr w:leftFromText="180" w:rightFromText="180" w:vertAnchor="text" w:horzAnchor="margin" w:tblpXSpec="center" w:tblpY="16"/>
        <w:tblW w:w="8327" w:type="dxa"/>
        <w:tblLook w:val="04A0" w:firstRow="1" w:lastRow="0" w:firstColumn="1" w:lastColumn="0" w:noHBand="0" w:noVBand="1"/>
      </w:tblPr>
      <w:tblGrid>
        <w:gridCol w:w="3253"/>
        <w:gridCol w:w="2551"/>
        <w:gridCol w:w="2523"/>
      </w:tblGrid>
      <w:tr w:rsidR="000B55B0" w14:paraId="66200043" w14:textId="77777777" w:rsidTr="000B55B0">
        <w:trPr>
          <w:trHeight w:val="366"/>
        </w:trPr>
        <w:tc>
          <w:tcPr>
            <w:tcW w:w="3253" w:type="dxa"/>
          </w:tcPr>
          <w:p w14:paraId="574303E5" w14:textId="77777777" w:rsidR="000B55B0" w:rsidRDefault="000B55B0" w:rsidP="000B55B0">
            <w:pPr>
              <w:rPr>
                <w:b/>
                <w:sz w:val="32"/>
                <w:szCs w:val="32"/>
              </w:rPr>
            </w:pPr>
          </w:p>
        </w:tc>
        <w:tc>
          <w:tcPr>
            <w:tcW w:w="2551" w:type="dxa"/>
          </w:tcPr>
          <w:p w14:paraId="40F95E0E" w14:textId="77777777" w:rsidR="000B55B0" w:rsidRPr="000B55B0" w:rsidRDefault="000B55B0" w:rsidP="000B55B0">
            <w:pPr>
              <w:rPr>
                <w:rFonts w:ascii="Calibri" w:hAnsi="Calibri" w:cs="Calibri"/>
                <w:b/>
                <w:sz w:val="22"/>
                <w:szCs w:val="22"/>
              </w:rPr>
            </w:pPr>
            <w:r w:rsidRPr="000B55B0">
              <w:rPr>
                <w:rFonts w:ascii="Calibri" w:hAnsi="Calibri" w:cs="Calibri"/>
                <w:b/>
                <w:sz w:val="22"/>
                <w:szCs w:val="22"/>
              </w:rPr>
              <w:t>Member</w:t>
            </w:r>
          </w:p>
        </w:tc>
        <w:tc>
          <w:tcPr>
            <w:tcW w:w="2523" w:type="dxa"/>
          </w:tcPr>
          <w:p w14:paraId="399A0E36" w14:textId="4BA78242" w:rsidR="000B55B0" w:rsidRPr="000B55B0" w:rsidRDefault="00EC19DA" w:rsidP="000B55B0">
            <w:pPr>
              <w:rPr>
                <w:rFonts w:ascii="Calibri" w:hAnsi="Calibri" w:cs="Calibri"/>
                <w:b/>
                <w:sz w:val="22"/>
                <w:szCs w:val="22"/>
              </w:rPr>
            </w:pPr>
            <w:r w:rsidRPr="000B55B0">
              <w:rPr>
                <w:rFonts w:ascii="Calibri" w:hAnsi="Calibri" w:cs="Calibri"/>
                <w:b/>
                <w:sz w:val="22"/>
                <w:szCs w:val="22"/>
              </w:rPr>
              <w:t>Non-Member</w:t>
            </w:r>
          </w:p>
        </w:tc>
      </w:tr>
      <w:tr w:rsidR="000B55B0" w14:paraId="084C94AB" w14:textId="77777777" w:rsidTr="000B55B0">
        <w:trPr>
          <w:trHeight w:val="267"/>
        </w:trPr>
        <w:tc>
          <w:tcPr>
            <w:tcW w:w="3253" w:type="dxa"/>
          </w:tcPr>
          <w:p w14:paraId="74B6F197" w14:textId="77777777" w:rsidR="000B55B0" w:rsidRPr="000B55B0" w:rsidRDefault="000B55B0" w:rsidP="000B55B0">
            <w:pPr>
              <w:rPr>
                <w:rFonts w:ascii="Calibri" w:hAnsi="Calibri" w:cs="Calibri"/>
                <w:b/>
                <w:sz w:val="22"/>
                <w:szCs w:val="22"/>
              </w:rPr>
            </w:pPr>
            <w:r w:rsidRPr="000B55B0">
              <w:rPr>
                <w:rFonts w:ascii="Calibri" w:hAnsi="Calibri" w:cs="Calibri"/>
                <w:b/>
                <w:sz w:val="22"/>
                <w:szCs w:val="22"/>
              </w:rPr>
              <w:t xml:space="preserve">Initial QAB </w:t>
            </w:r>
          </w:p>
        </w:tc>
        <w:tc>
          <w:tcPr>
            <w:tcW w:w="2551" w:type="dxa"/>
          </w:tcPr>
          <w:p w14:paraId="295F133C" w14:textId="77777777" w:rsidR="000B55B0" w:rsidRPr="000B55B0" w:rsidRDefault="000B55B0" w:rsidP="000B55B0">
            <w:pPr>
              <w:rPr>
                <w:rFonts w:ascii="Calibri" w:hAnsi="Calibri" w:cs="Calibri"/>
                <w:bCs/>
                <w:sz w:val="22"/>
                <w:szCs w:val="22"/>
              </w:rPr>
            </w:pPr>
            <w:r w:rsidRPr="000B55B0">
              <w:rPr>
                <w:rFonts w:ascii="Calibri" w:hAnsi="Calibri" w:cs="Calibri"/>
                <w:bCs/>
                <w:sz w:val="22"/>
                <w:szCs w:val="22"/>
              </w:rPr>
              <w:t>£320 + VAT</w:t>
            </w:r>
          </w:p>
        </w:tc>
        <w:tc>
          <w:tcPr>
            <w:tcW w:w="2523" w:type="dxa"/>
          </w:tcPr>
          <w:p w14:paraId="3F71B57F" w14:textId="77777777" w:rsidR="000B55B0" w:rsidRPr="000B55B0" w:rsidRDefault="000B55B0" w:rsidP="000B55B0">
            <w:pPr>
              <w:rPr>
                <w:rFonts w:ascii="Calibri" w:hAnsi="Calibri" w:cs="Calibri"/>
                <w:bCs/>
                <w:sz w:val="22"/>
                <w:szCs w:val="22"/>
              </w:rPr>
            </w:pPr>
            <w:r w:rsidRPr="000B55B0">
              <w:rPr>
                <w:rFonts w:ascii="Calibri" w:hAnsi="Calibri" w:cs="Calibri"/>
                <w:bCs/>
                <w:sz w:val="22"/>
                <w:szCs w:val="22"/>
              </w:rPr>
              <w:t>£410 + VAT</w:t>
            </w:r>
          </w:p>
        </w:tc>
      </w:tr>
      <w:tr w:rsidR="000B55B0" w14:paraId="16BD0311" w14:textId="77777777" w:rsidTr="000B55B0">
        <w:trPr>
          <w:trHeight w:val="267"/>
        </w:trPr>
        <w:tc>
          <w:tcPr>
            <w:tcW w:w="3253" w:type="dxa"/>
          </w:tcPr>
          <w:p w14:paraId="7CF01B31" w14:textId="77777777" w:rsidR="000B55B0" w:rsidRPr="000B55B0" w:rsidRDefault="000B55B0" w:rsidP="000B55B0">
            <w:pPr>
              <w:rPr>
                <w:rFonts w:ascii="Calibri" w:hAnsi="Calibri" w:cs="Calibri"/>
                <w:b/>
                <w:sz w:val="22"/>
                <w:szCs w:val="22"/>
              </w:rPr>
            </w:pPr>
            <w:r w:rsidRPr="000B55B0">
              <w:rPr>
                <w:rFonts w:ascii="Calibri" w:hAnsi="Calibri" w:cs="Calibri"/>
                <w:b/>
                <w:sz w:val="22"/>
                <w:szCs w:val="22"/>
              </w:rPr>
              <w:t xml:space="preserve">Subsequent QAB </w:t>
            </w:r>
          </w:p>
        </w:tc>
        <w:tc>
          <w:tcPr>
            <w:tcW w:w="2551" w:type="dxa"/>
          </w:tcPr>
          <w:p w14:paraId="2250140C" w14:textId="77777777" w:rsidR="000B55B0" w:rsidRPr="000B55B0" w:rsidRDefault="000B55B0" w:rsidP="000B55B0">
            <w:pPr>
              <w:rPr>
                <w:rFonts w:ascii="Calibri" w:hAnsi="Calibri" w:cs="Calibri"/>
                <w:bCs/>
                <w:sz w:val="22"/>
                <w:szCs w:val="22"/>
              </w:rPr>
            </w:pPr>
            <w:r w:rsidRPr="000B55B0">
              <w:rPr>
                <w:rFonts w:ascii="Calibri" w:hAnsi="Calibri" w:cs="Calibri"/>
                <w:bCs/>
                <w:sz w:val="22"/>
                <w:szCs w:val="22"/>
              </w:rPr>
              <w:t>£210 + VAT</w:t>
            </w:r>
          </w:p>
        </w:tc>
        <w:tc>
          <w:tcPr>
            <w:tcW w:w="2523" w:type="dxa"/>
          </w:tcPr>
          <w:p w14:paraId="751DE3E7" w14:textId="77777777" w:rsidR="000B55B0" w:rsidRPr="000B55B0" w:rsidRDefault="000B55B0" w:rsidP="000B55B0">
            <w:pPr>
              <w:rPr>
                <w:rFonts w:ascii="Calibri" w:hAnsi="Calibri" w:cs="Calibri"/>
                <w:bCs/>
                <w:sz w:val="22"/>
                <w:szCs w:val="22"/>
              </w:rPr>
            </w:pPr>
            <w:r w:rsidRPr="000B55B0">
              <w:rPr>
                <w:rFonts w:ascii="Calibri" w:hAnsi="Calibri" w:cs="Calibri"/>
                <w:bCs/>
                <w:sz w:val="22"/>
                <w:szCs w:val="22"/>
              </w:rPr>
              <w:t>£270 + VAT</w:t>
            </w:r>
          </w:p>
        </w:tc>
      </w:tr>
      <w:tr w:rsidR="000B55B0" w14:paraId="6F1C75FC" w14:textId="77777777" w:rsidTr="000B55B0">
        <w:trPr>
          <w:trHeight w:val="1059"/>
        </w:trPr>
        <w:tc>
          <w:tcPr>
            <w:tcW w:w="3253" w:type="dxa"/>
          </w:tcPr>
          <w:p w14:paraId="6C2B5740" w14:textId="77777777" w:rsidR="000B55B0" w:rsidRPr="000B55B0" w:rsidRDefault="000B55B0" w:rsidP="000B55B0">
            <w:pPr>
              <w:rPr>
                <w:rFonts w:ascii="Calibri" w:hAnsi="Calibri" w:cs="Calibri"/>
                <w:b/>
                <w:sz w:val="22"/>
                <w:szCs w:val="22"/>
              </w:rPr>
            </w:pPr>
            <w:r w:rsidRPr="000B55B0">
              <w:rPr>
                <w:rFonts w:ascii="Calibri" w:hAnsi="Calibri" w:cs="Calibri"/>
                <w:b/>
                <w:sz w:val="22"/>
                <w:szCs w:val="22"/>
              </w:rPr>
              <w:t>Initial QAB + Grading</w:t>
            </w:r>
          </w:p>
          <w:p w14:paraId="55BF154E" w14:textId="77777777" w:rsidR="000B55B0" w:rsidRPr="000B55B0" w:rsidRDefault="000B55B0" w:rsidP="000B55B0">
            <w:pPr>
              <w:rPr>
                <w:rFonts w:ascii="Calibri" w:hAnsi="Calibri" w:cs="Calibri"/>
                <w:bCs/>
                <w:sz w:val="22"/>
                <w:szCs w:val="22"/>
              </w:rPr>
            </w:pPr>
            <w:r w:rsidRPr="000B55B0">
              <w:rPr>
                <w:rFonts w:ascii="Calibri" w:hAnsi="Calibri" w:cs="Calibri"/>
                <w:bCs/>
                <w:sz w:val="22"/>
                <w:szCs w:val="22"/>
              </w:rPr>
              <w:t>&lt;10 boats</w:t>
            </w:r>
          </w:p>
          <w:p w14:paraId="1EA13046" w14:textId="77777777" w:rsidR="000B55B0" w:rsidRPr="000B55B0" w:rsidRDefault="000B55B0" w:rsidP="000B55B0">
            <w:pPr>
              <w:rPr>
                <w:rFonts w:ascii="Calibri" w:hAnsi="Calibri" w:cs="Calibri"/>
                <w:bCs/>
                <w:sz w:val="22"/>
                <w:szCs w:val="22"/>
              </w:rPr>
            </w:pPr>
            <w:r w:rsidRPr="000B55B0">
              <w:rPr>
                <w:rFonts w:ascii="Calibri" w:hAnsi="Calibri" w:cs="Calibri"/>
                <w:bCs/>
                <w:sz w:val="22"/>
                <w:szCs w:val="22"/>
              </w:rPr>
              <w:t>&gt;10 boats</w:t>
            </w:r>
          </w:p>
          <w:p w14:paraId="28C5A63A" w14:textId="77777777" w:rsidR="000B55B0" w:rsidRPr="000B55B0" w:rsidRDefault="000B55B0" w:rsidP="000B55B0">
            <w:pPr>
              <w:rPr>
                <w:rFonts w:ascii="Calibri" w:hAnsi="Calibri" w:cs="Calibri"/>
                <w:b/>
                <w:sz w:val="22"/>
                <w:szCs w:val="22"/>
              </w:rPr>
            </w:pPr>
            <w:r w:rsidRPr="000B55B0">
              <w:rPr>
                <w:rFonts w:ascii="Calibri" w:hAnsi="Calibri" w:cs="Calibri"/>
                <w:bCs/>
                <w:sz w:val="22"/>
                <w:szCs w:val="22"/>
              </w:rPr>
              <w:t>&gt;50 boats</w:t>
            </w:r>
          </w:p>
        </w:tc>
        <w:tc>
          <w:tcPr>
            <w:tcW w:w="2551" w:type="dxa"/>
          </w:tcPr>
          <w:p w14:paraId="4186CCC5" w14:textId="77777777" w:rsidR="000B55B0" w:rsidRPr="000B55B0" w:rsidRDefault="000B55B0" w:rsidP="000B55B0">
            <w:pPr>
              <w:rPr>
                <w:rFonts w:ascii="Calibri" w:hAnsi="Calibri" w:cs="Calibri"/>
                <w:bCs/>
                <w:sz w:val="22"/>
                <w:szCs w:val="22"/>
              </w:rPr>
            </w:pPr>
          </w:p>
          <w:p w14:paraId="6B6A8944" w14:textId="77777777" w:rsidR="000B55B0" w:rsidRPr="000B55B0" w:rsidRDefault="000B55B0" w:rsidP="000B55B0">
            <w:pPr>
              <w:rPr>
                <w:rFonts w:ascii="Calibri" w:hAnsi="Calibri" w:cs="Calibri"/>
                <w:bCs/>
                <w:sz w:val="22"/>
                <w:szCs w:val="22"/>
              </w:rPr>
            </w:pPr>
            <w:r w:rsidRPr="000B55B0">
              <w:rPr>
                <w:rFonts w:ascii="Calibri" w:hAnsi="Calibri" w:cs="Calibri"/>
                <w:bCs/>
                <w:sz w:val="22"/>
                <w:szCs w:val="22"/>
              </w:rPr>
              <w:t>£420 + VAT</w:t>
            </w:r>
          </w:p>
          <w:p w14:paraId="7120DE86" w14:textId="77777777" w:rsidR="000B55B0" w:rsidRPr="000B55B0" w:rsidRDefault="000B55B0" w:rsidP="000B55B0">
            <w:pPr>
              <w:rPr>
                <w:rFonts w:ascii="Calibri" w:hAnsi="Calibri" w:cs="Calibri"/>
                <w:bCs/>
                <w:sz w:val="22"/>
                <w:szCs w:val="22"/>
              </w:rPr>
            </w:pPr>
            <w:r w:rsidRPr="000B55B0">
              <w:rPr>
                <w:rFonts w:ascii="Calibri" w:hAnsi="Calibri" w:cs="Calibri"/>
                <w:bCs/>
                <w:sz w:val="22"/>
                <w:szCs w:val="22"/>
              </w:rPr>
              <w:t>£520 + VAT</w:t>
            </w:r>
          </w:p>
          <w:p w14:paraId="1505BF61" w14:textId="77777777" w:rsidR="000B55B0" w:rsidRPr="000B55B0" w:rsidRDefault="000B55B0" w:rsidP="000B55B0">
            <w:pPr>
              <w:rPr>
                <w:rFonts w:ascii="Calibri" w:hAnsi="Calibri" w:cs="Calibri"/>
                <w:bCs/>
                <w:sz w:val="22"/>
                <w:szCs w:val="22"/>
              </w:rPr>
            </w:pPr>
            <w:r w:rsidRPr="000B55B0">
              <w:rPr>
                <w:rFonts w:ascii="Calibri" w:hAnsi="Calibri" w:cs="Calibri"/>
                <w:bCs/>
                <w:sz w:val="22"/>
                <w:szCs w:val="22"/>
              </w:rPr>
              <w:t>By arrangement</w:t>
            </w:r>
          </w:p>
        </w:tc>
        <w:tc>
          <w:tcPr>
            <w:tcW w:w="2523" w:type="dxa"/>
          </w:tcPr>
          <w:p w14:paraId="188BBA17" w14:textId="77777777" w:rsidR="000B55B0" w:rsidRPr="000B55B0" w:rsidRDefault="000B55B0" w:rsidP="000B55B0">
            <w:pPr>
              <w:rPr>
                <w:rFonts w:ascii="Calibri" w:hAnsi="Calibri" w:cs="Calibri"/>
                <w:bCs/>
                <w:sz w:val="22"/>
                <w:szCs w:val="22"/>
              </w:rPr>
            </w:pPr>
          </w:p>
          <w:p w14:paraId="436ED3A1" w14:textId="77777777" w:rsidR="000B55B0" w:rsidRPr="000B55B0" w:rsidRDefault="000B55B0" w:rsidP="000B55B0">
            <w:pPr>
              <w:rPr>
                <w:rFonts w:ascii="Calibri" w:hAnsi="Calibri" w:cs="Calibri"/>
                <w:bCs/>
                <w:sz w:val="22"/>
                <w:szCs w:val="22"/>
              </w:rPr>
            </w:pPr>
            <w:r w:rsidRPr="000B55B0">
              <w:rPr>
                <w:rFonts w:ascii="Calibri" w:hAnsi="Calibri" w:cs="Calibri"/>
                <w:bCs/>
                <w:sz w:val="22"/>
                <w:szCs w:val="22"/>
              </w:rPr>
              <w:t>£495 + VAT</w:t>
            </w:r>
          </w:p>
          <w:p w14:paraId="0DB9A813" w14:textId="77777777" w:rsidR="000B55B0" w:rsidRPr="000B55B0" w:rsidRDefault="000B55B0" w:rsidP="000B55B0">
            <w:pPr>
              <w:rPr>
                <w:rFonts w:ascii="Calibri" w:hAnsi="Calibri" w:cs="Calibri"/>
                <w:bCs/>
                <w:sz w:val="22"/>
                <w:szCs w:val="22"/>
              </w:rPr>
            </w:pPr>
            <w:r w:rsidRPr="000B55B0">
              <w:rPr>
                <w:rFonts w:ascii="Calibri" w:hAnsi="Calibri" w:cs="Calibri"/>
                <w:bCs/>
                <w:sz w:val="22"/>
                <w:szCs w:val="22"/>
              </w:rPr>
              <w:t>£620 + VAT</w:t>
            </w:r>
          </w:p>
          <w:p w14:paraId="2671998D" w14:textId="77777777" w:rsidR="000B55B0" w:rsidRPr="000B55B0" w:rsidRDefault="000B55B0" w:rsidP="000B55B0">
            <w:pPr>
              <w:rPr>
                <w:rFonts w:ascii="Calibri" w:hAnsi="Calibri" w:cs="Calibri"/>
                <w:bCs/>
                <w:sz w:val="22"/>
                <w:szCs w:val="22"/>
              </w:rPr>
            </w:pPr>
          </w:p>
        </w:tc>
      </w:tr>
      <w:tr w:rsidR="000B55B0" w14:paraId="7473D654" w14:textId="77777777" w:rsidTr="000B55B0">
        <w:trPr>
          <w:trHeight w:val="1059"/>
        </w:trPr>
        <w:tc>
          <w:tcPr>
            <w:tcW w:w="3253" w:type="dxa"/>
          </w:tcPr>
          <w:p w14:paraId="31E7347E" w14:textId="77777777" w:rsidR="000B55B0" w:rsidRPr="000B55B0" w:rsidRDefault="000B55B0" w:rsidP="000B55B0">
            <w:pPr>
              <w:rPr>
                <w:rFonts w:ascii="Calibri" w:hAnsi="Calibri" w:cs="Calibri"/>
                <w:b/>
                <w:sz w:val="22"/>
                <w:szCs w:val="22"/>
              </w:rPr>
            </w:pPr>
            <w:r w:rsidRPr="000B55B0">
              <w:rPr>
                <w:rFonts w:ascii="Calibri" w:hAnsi="Calibri" w:cs="Calibri"/>
                <w:b/>
                <w:sz w:val="22"/>
                <w:szCs w:val="22"/>
              </w:rPr>
              <w:t>Subsequent QAB + Grading</w:t>
            </w:r>
          </w:p>
          <w:p w14:paraId="0DD587A4" w14:textId="77777777" w:rsidR="000B55B0" w:rsidRPr="000B55B0" w:rsidRDefault="000B55B0" w:rsidP="000B55B0">
            <w:pPr>
              <w:rPr>
                <w:rFonts w:ascii="Calibri" w:hAnsi="Calibri" w:cs="Calibri"/>
                <w:bCs/>
                <w:sz w:val="22"/>
                <w:szCs w:val="22"/>
              </w:rPr>
            </w:pPr>
            <w:r w:rsidRPr="000B55B0">
              <w:rPr>
                <w:rFonts w:ascii="Calibri" w:hAnsi="Calibri" w:cs="Calibri"/>
                <w:bCs/>
                <w:sz w:val="22"/>
                <w:szCs w:val="22"/>
              </w:rPr>
              <w:t>&lt;10 boats</w:t>
            </w:r>
          </w:p>
          <w:p w14:paraId="53C14517" w14:textId="77777777" w:rsidR="000B55B0" w:rsidRPr="000B55B0" w:rsidRDefault="000B55B0" w:rsidP="000B55B0">
            <w:pPr>
              <w:rPr>
                <w:rFonts w:ascii="Calibri" w:hAnsi="Calibri" w:cs="Calibri"/>
                <w:bCs/>
                <w:sz w:val="22"/>
                <w:szCs w:val="22"/>
              </w:rPr>
            </w:pPr>
            <w:r w:rsidRPr="000B55B0">
              <w:rPr>
                <w:rFonts w:ascii="Calibri" w:hAnsi="Calibri" w:cs="Calibri"/>
                <w:bCs/>
                <w:sz w:val="22"/>
                <w:szCs w:val="22"/>
              </w:rPr>
              <w:t>&gt;10 boats</w:t>
            </w:r>
          </w:p>
          <w:p w14:paraId="38846B22" w14:textId="77777777" w:rsidR="000B55B0" w:rsidRPr="000B55B0" w:rsidRDefault="000B55B0" w:rsidP="000B55B0">
            <w:pPr>
              <w:rPr>
                <w:rFonts w:ascii="Calibri" w:hAnsi="Calibri" w:cs="Calibri"/>
                <w:b/>
                <w:sz w:val="22"/>
                <w:szCs w:val="22"/>
              </w:rPr>
            </w:pPr>
            <w:r w:rsidRPr="000B55B0">
              <w:rPr>
                <w:rFonts w:ascii="Calibri" w:hAnsi="Calibri" w:cs="Calibri"/>
                <w:bCs/>
                <w:sz w:val="22"/>
                <w:szCs w:val="22"/>
              </w:rPr>
              <w:t>&gt;50 boats</w:t>
            </w:r>
          </w:p>
        </w:tc>
        <w:tc>
          <w:tcPr>
            <w:tcW w:w="2551" w:type="dxa"/>
          </w:tcPr>
          <w:p w14:paraId="4B0EC0C8" w14:textId="77777777" w:rsidR="000B55B0" w:rsidRPr="000B55B0" w:rsidRDefault="000B55B0" w:rsidP="000B55B0">
            <w:pPr>
              <w:rPr>
                <w:rFonts w:ascii="Calibri" w:hAnsi="Calibri" w:cs="Calibri"/>
                <w:bCs/>
                <w:sz w:val="22"/>
                <w:szCs w:val="22"/>
              </w:rPr>
            </w:pPr>
          </w:p>
          <w:p w14:paraId="100692CC" w14:textId="77777777" w:rsidR="000B55B0" w:rsidRPr="000B55B0" w:rsidRDefault="000B55B0" w:rsidP="000B55B0">
            <w:pPr>
              <w:rPr>
                <w:rFonts w:ascii="Calibri" w:hAnsi="Calibri" w:cs="Calibri"/>
                <w:bCs/>
                <w:sz w:val="22"/>
                <w:szCs w:val="22"/>
              </w:rPr>
            </w:pPr>
            <w:r w:rsidRPr="000B55B0">
              <w:rPr>
                <w:rFonts w:ascii="Calibri" w:hAnsi="Calibri" w:cs="Calibri"/>
                <w:bCs/>
                <w:sz w:val="22"/>
                <w:szCs w:val="22"/>
              </w:rPr>
              <w:t>£310 + VAT</w:t>
            </w:r>
          </w:p>
          <w:p w14:paraId="673A634A" w14:textId="77777777" w:rsidR="000B55B0" w:rsidRPr="000B55B0" w:rsidRDefault="000B55B0" w:rsidP="000B55B0">
            <w:pPr>
              <w:rPr>
                <w:rFonts w:ascii="Calibri" w:hAnsi="Calibri" w:cs="Calibri"/>
                <w:bCs/>
                <w:sz w:val="22"/>
                <w:szCs w:val="22"/>
              </w:rPr>
            </w:pPr>
            <w:r w:rsidRPr="000B55B0">
              <w:rPr>
                <w:rFonts w:ascii="Calibri" w:hAnsi="Calibri" w:cs="Calibri"/>
                <w:bCs/>
                <w:sz w:val="22"/>
                <w:szCs w:val="22"/>
              </w:rPr>
              <w:t>£375 + VAT</w:t>
            </w:r>
          </w:p>
          <w:p w14:paraId="45FFFD27" w14:textId="77777777" w:rsidR="000B55B0" w:rsidRPr="000B55B0" w:rsidRDefault="000B55B0" w:rsidP="000B55B0">
            <w:pPr>
              <w:rPr>
                <w:rFonts w:ascii="Calibri" w:hAnsi="Calibri" w:cs="Calibri"/>
                <w:bCs/>
                <w:sz w:val="22"/>
                <w:szCs w:val="22"/>
              </w:rPr>
            </w:pPr>
            <w:r w:rsidRPr="000B55B0">
              <w:rPr>
                <w:rFonts w:ascii="Calibri" w:hAnsi="Calibri" w:cs="Calibri"/>
                <w:bCs/>
                <w:sz w:val="22"/>
                <w:szCs w:val="22"/>
              </w:rPr>
              <w:t>By arrangement</w:t>
            </w:r>
          </w:p>
        </w:tc>
        <w:tc>
          <w:tcPr>
            <w:tcW w:w="2523" w:type="dxa"/>
          </w:tcPr>
          <w:p w14:paraId="089F90E5" w14:textId="77777777" w:rsidR="000B55B0" w:rsidRPr="000B55B0" w:rsidRDefault="000B55B0" w:rsidP="000B55B0">
            <w:pPr>
              <w:rPr>
                <w:rFonts w:ascii="Calibri" w:hAnsi="Calibri" w:cs="Calibri"/>
                <w:bCs/>
                <w:sz w:val="22"/>
                <w:szCs w:val="22"/>
              </w:rPr>
            </w:pPr>
          </w:p>
          <w:p w14:paraId="6C865EDB" w14:textId="77777777" w:rsidR="000B55B0" w:rsidRPr="000B55B0" w:rsidRDefault="000B55B0" w:rsidP="000B55B0">
            <w:pPr>
              <w:rPr>
                <w:rFonts w:ascii="Calibri" w:hAnsi="Calibri" w:cs="Calibri"/>
                <w:bCs/>
                <w:sz w:val="22"/>
                <w:szCs w:val="22"/>
              </w:rPr>
            </w:pPr>
            <w:r w:rsidRPr="000B55B0">
              <w:rPr>
                <w:rFonts w:ascii="Calibri" w:hAnsi="Calibri" w:cs="Calibri"/>
                <w:bCs/>
                <w:sz w:val="22"/>
                <w:szCs w:val="22"/>
              </w:rPr>
              <w:t>£395 + VAT</w:t>
            </w:r>
          </w:p>
          <w:p w14:paraId="79F1E434" w14:textId="77777777" w:rsidR="000B55B0" w:rsidRPr="000B55B0" w:rsidRDefault="000B55B0" w:rsidP="000B55B0">
            <w:pPr>
              <w:rPr>
                <w:rFonts w:ascii="Calibri" w:hAnsi="Calibri" w:cs="Calibri"/>
                <w:bCs/>
                <w:sz w:val="22"/>
                <w:szCs w:val="22"/>
              </w:rPr>
            </w:pPr>
            <w:r w:rsidRPr="000B55B0">
              <w:rPr>
                <w:rFonts w:ascii="Calibri" w:hAnsi="Calibri" w:cs="Calibri"/>
                <w:bCs/>
                <w:sz w:val="22"/>
                <w:szCs w:val="22"/>
              </w:rPr>
              <w:t>£520 + VAT</w:t>
            </w:r>
          </w:p>
          <w:p w14:paraId="4FCC876A" w14:textId="77777777" w:rsidR="000B55B0" w:rsidRPr="000B55B0" w:rsidRDefault="000B55B0" w:rsidP="000B55B0">
            <w:pPr>
              <w:rPr>
                <w:rFonts w:ascii="Calibri" w:hAnsi="Calibri" w:cs="Calibri"/>
                <w:bCs/>
                <w:sz w:val="22"/>
                <w:szCs w:val="22"/>
              </w:rPr>
            </w:pPr>
          </w:p>
        </w:tc>
      </w:tr>
      <w:tr w:rsidR="000B55B0" w14:paraId="28E669AD" w14:textId="77777777" w:rsidTr="000B55B0">
        <w:trPr>
          <w:trHeight w:val="1069"/>
        </w:trPr>
        <w:tc>
          <w:tcPr>
            <w:tcW w:w="3253" w:type="dxa"/>
          </w:tcPr>
          <w:p w14:paraId="1AF25924" w14:textId="77777777" w:rsidR="000B55B0" w:rsidRPr="000B55B0" w:rsidRDefault="000B55B0" w:rsidP="000B55B0">
            <w:pPr>
              <w:rPr>
                <w:rFonts w:ascii="Calibri" w:hAnsi="Calibri" w:cs="Calibri"/>
                <w:b/>
                <w:sz w:val="22"/>
                <w:szCs w:val="22"/>
              </w:rPr>
            </w:pPr>
            <w:r w:rsidRPr="000B55B0">
              <w:rPr>
                <w:rFonts w:ascii="Calibri" w:hAnsi="Calibri" w:cs="Calibri"/>
                <w:b/>
                <w:sz w:val="22"/>
                <w:szCs w:val="22"/>
              </w:rPr>
              <w:t>Annual Grading</w:t>
            </w:r>
          </w:p>
          <w:p w14:paraId="5E528109" w14:textId="77777777" w:rsidR="000B55B0" w:rsidRPr="000B55B0" w:rsidRDefault="000B55B0" w:rsidP="000B55B0">
            <w:pPr>
              <w:rPr>
                <w:rFonts w:ascii="Calibri" w:hAnsi="Calibri" w:cs="Calibri"/>
                <w:bCs/>
                <w:sz w:val="22"/>
                <w:szCs w:val="22"/>
              </w:rPr>
            </w:pPr>
            <w:r w:rsidRPr="000B55B0">
              <w:rPr>
                <w:rFonts w:ascii="Calibri" w:hAnsi="Calibri" w:cs="Calibri"/>
                <w:bCs/>
                <w:sz w:val="22"/>
                <w:szCs w:val="22"/>
              </w:rPr>
              <w:t>&lt;10 boats</w:t>
            </w:r>
          </w:p>
          <w:p w14:paraId="1E2D10A3" w14:textId="77777777" w:rsidR="000B55B0" w:rsidRPr="000B55B0" w:rsidRDefault="000B55B0" w:rsidP="000B55B0">
            <w:pPr>
              <w:rPr>
                <w:rFonts w:ascii="Calibri" w:hAnsi="Calibri" w:cs="Calibri"/>
                <w:bCs/>
                <w:sz w:val="22"/>
                <w:szCs w:val="22"/>
              </w:rPr>
            </w:pPr>
            <w:r w:rsidRPr="000B55B0">
              <w:rPr>
                <w:rFonts w:ascii="Calibri" w:hAnsi="Calibri" w:cs="Calibri"/>
                <w:bCs/>
                <w:sz w:val="22"/>
                <w:szCs w:val="22"/>
              </w:rPr>
              <w:t>&gt;10 boats</w:t>
            </w:r>
          </w:p>
          <w:p w14:paraId="41E3F2F0" w14:textId="77777777" w:rsidR="000B55B0" w:rsidRPr="000B55B0" w:rsidRDefault="000B55B0" w:rsidP="000B55B0">
            <w:pPr>
              <w:rPr>
                <w:rFonts w:ascii="Calibri" w:hAnsi="Calibri" w:cs="Calibri"/>
                <w:b/>
                <w:sz w:val="22"/>
                <w:szCs w:val="22"/>
              </w:rPr>
            </w:pPr>
            <w:r w:rsidRPr="000B55B0">
              <w:rPr>
                <w:rFonts w:ascii="Calibri" w:hAnsi="Calibri" w:cs="Calibri"/>
                <w:bCs/>
                <w:sz w:val="22"/>
                <w:szCs w:val="22"/>
              </w:rPr>
              <w:t>&gt;50 boats</w:t>
            </w:r>
          </w:p>
        </w:tc>
        <w:tc>
          <w:tcPr>
            <w:tcW w:w="2551" w:type="dxa"/>
          </w:tcPr>
          <w:p w14:paraId="60EBC417" w14:textId="77777777" w:rsidR="000B55B0" w:rsidRPr="000B55B0" w:rsidRDefault="000B55B0" w:rsidP="000B55B0">
            <w:pPr>
              <w:rPr>
                <w:rFonts w:ascii="Calibri" w:hAnsi="Calibri" w:cs="Calibri"/>
                <w:bCs/>
                <w:sz w:val="22"/>
                <w:szCs w:val="22"/>
              </w:rPr>
            </w:pPr>
          </w:p>
          <w:p w14:paraId="4FCE9D91" w14:textId="77777777" w:rsidR="000B55B0" w:rsidRPr="000B55B0" w:rsidRDefault="000B55B0" w:rsidP="000B55B0">
            <w:pPr>
              <w:rPr>
                <w:rFonts w:ascii="Calibri" w:hAnsi="Calibri" w:cs="Calibri"/>
                <w:bCs/>
                <w:sz w:val="22"/>
                <w:szCs w:val="22"/>
              </w:rPr>
            </w:pPr>
            <w:r w:rsidRPr="000B55B0">
              <w:rPr>
                <w:rFonts w:ascii="Calibri" w:hAnsi="Calibri" w:cs="Calibri"/>
                <w:bCs/>
                <w:sz w:val="22"/>
                <w:szCs w:val="22"/>
              </w:rPr>
              <w:t>£210 + VAT</w:t>
            </w:r>
          </w:p>
          <w:p w14:paraId="447F9D24" w14:textId="77777777" w:rsidR="000B55B0" w:rsidRPr="000B55B0" w:rsidRDefault="000B55B0" w:rsidP="000B55B0">
            <w:pPr>
              <w:rPr>
                <w:rFonts w:ascii="Calibri" w:hAnsi="Calibri" w:cs="Calibri"/>
                <w:bCs/>
                <w:sz w:val="22"/>
                <w:szCs w:val="22"/>
              </w:rPr>
            </w:pPr>
            <w:r w:rsidRPr="000B55B0">
              <w:rPr>
                <w:rFonts w:ascii="Calibri" w:hAnsi="Calibri" w:cs="Calibri"/>
                <w:bCs/>
                <w:sz w:val="22"/>
                <w:szCs w:val="22"/>
              </w:rPr>
              <w:t>£260 + VAT</w:t>
            </w:r>
          </w:p>
          <w:p w14:paraId="6EBC4345" w14:textId="77777777" w:rsidR="000B55B0" w:rsidRPr="000B55B0" w:rsidRDefault="000B55B0" w:rsidP="000B55B0">
            <w:pPr>
              <w:rPr>
                <w:rFonts w:ascii="Calibri" w:hAnsi="Calibri" w:cs="Calibri"/>
                <w:bCs/>
                <w:sz w:val="22"/>
                <w:szCs w:val="22"/>
              </w:rPr>
            </w:pPr>
            <w:r w:rsidRPr="000B55B0">
              <w:rPr>
                <w:rFonts w:ascii="Calibri" w:hAnsi="Calibri" w:cs="Calibri"/>
                <w:bCs/>
                <w:sz w:val="22"/>
                <w:szCs w:val="22"/>
              </w:rPr>
              <w:t>By arrangement</w:t>
            </w:r>
          </w:p>
        </w:tc>
        <w:tc>
          <w:tcPr>
            <w:tcW w:w="2523" w:type="dxa"/>
          </w:tcPr>
          <w:p w14:paraId="476D9C10" w14:textId="77777777" w:rsidR="000B55B0" w:rsidRPr="000B55B0" w:rsidRDefault="000B55B0" w:rsidP="000B55B0">
            <w:pPr>
              <w:rPr>
                <w:rFonts w:ascii="Calibri" w:hAnsi="Calibri" w:cs="Calibri"/>
                <w:bCs/>
                <w:sz w:val="22"/>
                <w:szCs w:val="22"/>
              </w:rPr>
            </w:pPr>
          </w:p>
          <w:p w14:paraId="5308DE2A" w14:textId="77777777" w:rsidR="000B55B0" w:rsidRPr="000B55B0" w:rsidRDefault="000B55B0" w:rsidP="000B55B0">
            <w:pPr>
              <w:rPr>
                <w:rFonts w:ascii="Calibri" w:hAnsi="Calibri" w:cs="Calibri"/>
                <w:bCs/>
                <w:sz w:val="22"/>
                <w:szCs w:val="22"/>
              </w:rPr>
            </w:pPr>
            <w:r w:rsidRPr="000B55B0">
              <w:rPr>
                <w:rFonts w:ascii="Calibri" w:hAnsi="Calibri" w:cs="Calibri"/>
                <w:bCs/>
                <w:sz w:val="22"/>
                <w:szCs w:val="22"/>
              </w:rPr>
              <w:t>£270 + VAT</w:t>
            </w:r>
          </w:p>
          <w:p w14:paraId="163FCE9F" w14:textId="77777777" w:rsidR="000B55B0" w:rsidRPr="000B55B0" w:rsidRDefault="000B55B0" w:rsidP="000B55B0">
            <w:pPr>
              <w:rPr>
                <w:rFonts w:ascii="Calibri" w:hAnsi="Calibri" w:cs="Calibri"/>
                <w:bCs/>
                <w:sz w:val="22"/>
                <w:szCs w:val="22"/>
              </w:rPr>
            </w:pPr>
            <w:r w:rsidRPr="000B55B0">
              <w:rPr>
                <w:rFonts w:ascii="Calibri" w:hAnsi="Calibri" w:cs="Calibri"/>
                <w:bCs/>
                <w:sz w:val="22"/>
                <w:szCs w:val="22"/>
              </w:rPr>
              <w:t>£345 + VAT</w:t>
            </w:r>
          </w:p>
        </w:tc>
      </w:tr>
    </w:tbl>
    <w:p w14:paraId="3E1D6C73" w14:textId="77777777" w:rsidR="000A5B81" w:rsidRDefault="000A5B81" w:rsidP="00846BD9">
      <w:pPr>
        <w:rPr>
          <w:rFonts w:ascii="Calibri" w:hAnsi="Calibri"/>
          <w:sz w:val="22"/>
          <w:szCs w:val="22"/>
        </w:rPr>
      </w:pPr>
    </w:p>
    <w:p w14:paraId="6FCE45AA" w14:textId="77777777" w:rsidR="000B55B0" w:rsidRPr="00522702" w:rsidRDefault="000B55B0" w:rsidP="00846BD9">
      <w:pPr>
        <w:rPr>
          <w:rFonts w:ascii="Calibri" w:hAnsi="Calibri"/>
          <w:sz w:val="22"/>
          <w:szCs w:val="22"/>
        </w:rPr>
      </w:pPr>
    </w:p>
    <w:sectPr w:rsidR="000B55B0" w:rsidRPr="00522702" w:rsidSect="00F8756A">
      <w:headerReference w:type="even" r:id="rId11"/>
      <w:headerReference w:type="default" r:id="rId12"/>
      <w:footerReference w:type="even" r:id="rId13"/>
      <w:footerReference w:type="default" r:id="rId14"/>
      <w:headerReference w:type="first" r:id="rId15"/>
      <w:footerReference w:type="first" r:id="rId16"/>
      <w:pgSz w:w="11906" w:h="16838" w:code="9"/>
      <w:pgMar w:top="288" w:right="1138" w:bottom="288" w:left="1138"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D051B" w14:textId="77777777" w:rsidR="00915A25" w:rsidRDefault="00915A25">
      <w:r>
        <w:separator/>
      </w:r>
    </w:p>
  </w:endnote>
  <w:endnote w:type="continuationSeparator" w:id="0">
    <w:p w14:paraId="206F09F9" w14:textId="77777777" w:rsidR="00915A25" w:rsidRDefault="00915A25">
      <w:r>
        <w:continuationSeparator/>
      </w:r>
    </w:p>
  </w:endnote>
  <w:endnote w:type="continuationNotice" w:id="1">
    <w:p w14:paraId="13F68417" w14:textId="77777777" w:rsidR="00915A25" w:rsidRDefault="00915A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827E" w14:textId="77777777" w:rsidR="00A567DA" w:rsidRDefault="00A56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929C" w14:textId="77777777" w:rsidR="00A567DA" w:rsidRDefault="00A567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A485" w14:textId="77777777" w:rsidR="00A567DA" w:rsidRDefault="00A56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B26C3" w14:textId="77777777" w:rsidR="00915A25" w:rsidRDefault="00915A25">
      <w:r>
        <w:separator/>
      </w:r>
    </w:p>
  </w:footnote>
  <w:footnote w:type="continuationSeparator" w:id="0">
    <w:p w14:paraId="7697C66F" w14:textId="77777777" w:rsidR="00915A25" w:rsidRDefault="00915A25">
      <w:r>
        <w:continuationSeparator/>
      </w:r>
    </w:p>
  </w:footnote>
  <w:footnote w:type="continuationNotice" w:id="1">
    <w:p w14:paraId="3B21CCA4" w14:textId="77777777" w:rsidR="00915A25" w:rsidRDefault="00915A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FDEB" w14:textId="77777777" w:rsidR="00A567DA" w:rsidRDefault="00A56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430C" w14:textId="77777777" w:rsidR="00BF2980" w:rsidRDefault="00A567DA" w:rsidP="00A567DA">
    <w:pPr>
      <w:pStyle w:val="Header"/>
    </w:pPr>
    <w:r>
      <w:rPr>
        <w:noProof/>
        <w:lang w:eastAsia="en-GB"/>
      </w:rPr>
      <w:drawing>
        <wp:inline distT="0" distB="0" distL="0" distR="0" wp14:anchorId="1172BD1F" wp14:editId="79CE0927">
          <wp:extent cx="1719454" cy="792480"/>
          <wp:effectExtent l="19050" t="0" r="0" b="0"/>
          <wp:docPr id="3" name="Picture 2" descr="BMF_LOGO_LANDSCAPE_TAG_BOXED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F_LOGO_LANDSCAPE_TAG_BOXED_CMYK.jpg"/>
                  <pic:cNvPicPr/>
                </pic:nvPicPr>
                <pic:blipFill>
                  <a:blip r:embed="rId1"/>
                  <a:stretch>
                    <a:fillRect/>
                  </a:stretch>
                </pic:blipFill>
                <pic:spPr>
                  <a:xfrm>
                    <a:off x="0" y="0"/>
                    <a:ext cx="1721702" cy="793516"/>
                  </a:xfrm>
                  <a:prstGeom prst="rect">
                    <a:avLst/>
                  </a:prstGeom>
                </pic:spPr>
              </pic:pic>
            </a:graphicData>
          </a:graphic>
        </wp:inline>
      </w:drawing>
    </w:r>
    <w:r>
      <w:rPr>
        <w:noProof/>
      </w:rPr>
      <w:t xml:space="preserve">                                                                            </w:t>
    </w:r>
    <w:r>
      <w:rPr>
        <w:noProof/>
        <w:lang w:eastAsia="en-GB"/>
      </w:rPr>
      <w:drawing>
        <wp:inline distT="0" distB="0" distL="0" distR="0" wp14:anchorId="70421487" wp14:editId="321A6685">
          <wp:extent cx="1043940" cy="815340"/>
          <wp:effectExtent l="19050" t="0" r="3810" b="0"/>
          <wp:docPr id="1" name="Picture 1" descr="C:\Users\Sdhanda\AppData\Local\Microsoft\Windows\Temporary Internet Files\Content.Word\VE_logo_RGB_p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handa\AppData\Local\Microsoft\Windows\Temporary Internet Files\Content.Word\VE_logo_RGB_por.jpg"/>
                  <pic:cNvPicPr>
                    <a:picLocks noChangeAspect="1" noChangeArrowheads="1"/>
                  </pic:cNvPicPr>
                </pic:nvPicPr>
                <pic:blipFill>
                  <a:blip r:embed="rId2"/>
                  <a:srcRect/>
                  <a:stretch>
                    <a:fillRect/>
                  </a:stretch>
                </pic:blipFill>
                <pic:spPr bwMode="auto">
                  <a:xfrm>
                    <a:off x="0" y="0"/>
                    <a:ext cx="1043940" cy="815340"/>
                  </a:xfrm>
                  <a:prstGeom prst="rect">
                    <a:avLst/>
                  </a:prstGeom>
                  <a:noFill/>
                  <a:ln w="9525">
                    <a:noFill/>
                    <a:miter lim="800000"/>
                    <a:headEnd/>
                    <a:tailEnd/>
                  </a:ln>
                </pic:spPr>
              </pic:pic>
            </a:graphicData>
          </a:graphic>
        </wp:inline>
      </w:drawing>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D673" w14:textId="77777777" w:rsidR="00A567DA" w:rsidRDefault="00A56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C2B"/>
    <w:multiLevelType w:val="hybridMultilevel"/>
    <w:tmpl w:val="4F32B3B2"/>
    <w:lvl w:ilvl="0" w:tplc="BEC4FB0A">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87242"/>
    <w:multiLevelType w:val="hybridMultilevel"/>
    <w:tmpl w:val="5B903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4727C31"/>
    <w:multiLevelType w:val="hybridMultilevel"/>
    <w:tmpl w:val="51B62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390885"/>
    <w:multiLevelType w:val="hybridMultilevel"/>
    <w:tmpl w:val="18445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D93211F"/>
    <w:multiLevelType w:val="hybridMultilevel"/>
    <w:tmpl w:val="D3FCEF80"/>
    <w:lvl w:ilvl="0" w:tplc="D01E91F0">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2841615">
    <w:abstractNumId w:val="4"/>
  </w:num>
  <w:num w:numId="2" w16cid:durableId="1506483441">
    <w:abstractNumId w:val="2"/>
  </w:num>
  <w:num w:numId="3" w16cid:durableId="253364244">
    <w:abstractNumId w:val="3"/>
  </w:num>
  <w:num w:numId="4" w16cid:durableId="2065827979">
    <w:abstractNumId w:val="1"/>
  </w:num>
  <w:num w:numId="5" w16cid:durableId="1968706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6DA"/>
    <w:rsid w:val="000025D4"/>
    <w:rsid w:val="00010746"/>
    <w:rsid w:val="000554D6"/>
    <w:rsid w:val="000660F3"/>
    <w:rsid w:val="000A5B81"/>
    <w:rsid w:val="000B55B0"/>
    <w:rsid w:val="000F162C"/>
    <w:rsid w:val="000F46DA"/>
    <w:rsid w:val="0015610F"/>
    <w:rsid w:val="00170C79"/>
    <w:rsid w:val="00172247"/>
    <w:rsid w:val="0018051A"/>
    <w:rsid w:val="001A3978"/>
    <w:rsid w:val="001D696E"/>
    <w:rsid w:val="002528A7"/>
    <w:rsid w:val="00291FE5"/>
    <w:rsid w:val="00301292"/>
    <w:rsid w:val="00320E1C"/>
    <w:rsid w:val="00346DD5"/>
    <w:rsid w:val="00355CD2"/>
    <w:rsid w:val="003672D4"/>
    <w:rsid w:val="00373FB9"/>
    <w:rsid w:val="0037524B"/>
    <w:rsid w:val="003B18C1"/>
    <w:rsid w:val="003F36F2"/>
    <w:rsid w:val="00422FD9"/>
    <w:rsid w:val="00460762"/>
    <w:rsid w:val="00495DE5"/>
    <w:rsid w:val="004A336B"/>
    <w:rsid w:val="004A621C"/>
    <w:rsid w:val="004B1651"/>
    <w:rsid w:val="004B1804"/>
    <w:rsid w:val="004E04AA"/>
    <w:rsid w:val="005108ED"/>
    <w:rsid w:val="00522702"/>
    <w:rsid w:val="00526D12"/>
    <w:rsid w:val="00533AA8"/>
    <w:rsid w:val="00541431"/>
    <w:rsid w:val="005810B0"/>
    <w:rsid w:val="005C746F"/>
    <w:rsid w:val="0062788C"/>
    <w:rsid w:val="00642DD1"/>
    <w:rsid w:val="00647FD4"/>
    <w:rsid w:val="00661582"/>
    <w:rsid w:val="00665260"/>
    <w:rsid w:val="006E5F0C"/>
    <w:rsid w:val="007044A7"/>
    <w:rsid w:val="0071096B"/>
    <w:rsid w:val="00755EEF"/>
    <w:rsid w:val="007571E3"/>
    <w:rsid w:val="0077407F"/>
    <w:rsid w:val="00777D6A"/>
    <w:rsid w:val="007830C5"/>
    <w:rsid w:val="007B1FDA"/>
    <w:rsid w:val="00846BD9"/>
    <w:rsid w:val="008B629A"/>
    <w:rsid w:val="008D4EF5"/>
    <w:rsid w:val="00915A25"/>
    <w:rsid w:val="009229C0"/>
    <w:rsid w:val="00923D5B"/>
    <w:rsid w:val="009247DE"/>
    <w:rsid w:val="009275FC"/>
    <w:rsid w:val="00950072"/>
    <w:rsid w:val="00950157"/>
    <w:rsid w:val="00957614"/>
    <w:rsid w:val="00957F24"/>
    <w:rsid w:val="009A112B"/>
    <w:rsid w:val="009B3CC8"/>
    <w:rsid w:val="009D3FE2"/>
    <w:rsid w:val="009D72FC"/>
    <w:rsid w:val="00A067A6"/>
    <w:rsid w:val="00A567DA"/>
    <w:rsid w:val="00A90361"/>
    <w:rsid w:val="00AB6AE5"/>
    <w:rsid w:val="00AC63B4"/>
    <w:rsid w:val="00B14027"/>
    <w:rsid w:val="00B21954"/>
    <w:rsid w:val="00B822E3"/>
    <w:rsid w:val="00BA2CEC"/>
    <w:rsid w:val="00BA3210"/>
    <w:rsid w:val="00BE3202"/>
    <w:rsid w:val="00BF1346"/>
    <w:rsid w:val="00BF2980"/>
    <w:rsid w:val="00C07FFA"/>
    <w:rsid w:val="00C35EFD"/>
    <w:rsid w:val="00C535E7"/>
    <w:rsid w:val="00CB17AD"/>
    <w:rsid w:val="00D5399B"/>
    <w:rsid w:val="00D6231C"/>
    <w:rsid w:val="00D74568"/>
    <w:rsid w:val="00D86939"/>
    <w:rsid w:val="00D8738E"/>
    <w:rsid w:val="00D90903"/>
    <w:rsid w:val="00DF3C76"/>
    <w:rsid w:val="00E1629F"/>
    <w:rsid w:val="00E7554F"/>
    <w:rsid w:val="00E834E1"/>
    <w:rsid w:val="00E953A4"/>
    <w:rsid w:val="00EA4CF9"/>
    <w:rsid w:val="00EA7880"/>
    <w:rsid w:val="00EB1692"/>
    <w:rsid w:val="00EC19DA"/>
    <w:rsid w:val="00ED5F0A"/>
    <w:rsid w:val="00EF1875"/>
    <w:rsid w:val="00F54599"/>
    <w:rsid w:val="00F7479D"/>
    <w:rsid w:val="00F8756A"/>
    <w:rsid w:val="00F9765E"/>
    <w:rsid w:val="00FC0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69E92"/>
  <w15:docId w15:val="{EBB01D6B-D9EE-4C59-A651-11510CAE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6939"/>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E5F0C"/>
    <w:pPr>
      <w:tabs>
        <w:tab w:val="center" w:pos="4153"/>
        <w:tab w:val="right" w:pos="8306"/>
      </w:tabs>
    </w:pPr>
  </w:style>
  <w:style w:type="paragraph" w:styleId="Footer">
    <w:name w:val="footer"/>
    <w:basedOn w:val="Normal"/>
    <w:rsid w:val="006E5F0C"/>
    <w:pPr>
      <w:tabs>
        <w:tab w:val="center" w:pos="4153"/>
        <w:tab w:val="right" w:pos="8306"/>
      </w:tabs>
    </w:pPr>
  </w:style>
  <w:style w:type="paragraph" w:styleId="BalloonText">
    <w:name w:val="Balloon Text"/>
    <w:basedOn w:val="Normal"/>
    <w:link w:val="BalloonTextChar"/>
    <w:rsid w:val="00B21954"/>
    <w:rPr>
      <w:rFonts w:ascii="Tahoma" w:hAnsi="Tahoma" w:cs="Tahoma"/>
      <w:sz w:val="16"/>
      <w:szCs w:val="16"/>
    </w:rPr>
  </w:style>
  <w:style w:type="character" w:customStyle="1" w:styleId="BalloonTextChar">
    <w:name w:val="Balloon Text Char"/>
    <w:basedOn w:val="DefaultParagraphFont"/>
    <w:link w:val="BalloonText"/>
    <w:rsid w:val="00B21954"/>
    <w:rPr>
      <w:rFonts w:ascii="Tahoma" w:hAnsi="Tahoma" w:cs="Tahoma"/>
      <w:sz w:val="16"/>
      <w:szCs w:val="16"/>
      <w:lang w:eastAsia="en-US"/>
    </w:rPr>
  </w:style>
  <w:style w:type="paragraph" w:styleId="NoSpacing">
    <w:name w:val="No Spacing"/>
    <w:uiPriority w:val="1"/>
    <w:qFormat/>
    <w:rsid w:val="00D74568"/>
    <w:rPr>
      <w:rFonts w:ascii="Calibri" w:eastAsia="Calibri" w:hAnsi="Calibri"/>
      <w:sz w:val="22"/>
      <w:szCs w:val="22"/>
      <w:lang w:eastAsia="en-US"/>
    </w:rPr>
  </w:style>
  <w:style w:type="paragraph" w:styleId="BodyText">
    <w:name w:val="Body Text"/>
    <w:basedOn w:val="Normal"/>
    <w:link w:val="BodyTextChar"/>
    <w:rsid w:val="00D74568"/>
    <w:rPr>
      <w:rFonts w:ascii="Times New Roman" w:hAnsi="Times New Roman"/>
      <w:b/>
      <w:bCs/>
      <w:sz w:val="28"/>
    </w:rPr>
  </w:style>
  <w:style w:type="character" w:customStyle="1" w:styleId="BodyTextChar">
    <w:name w:val="Body Text Char"/>
    <w:basedOn w:val="DefaultParagraphFont"/>
    <w:link w:val="BodyText"/>
    <w:rsid w:val="00D74568"/>
    <w:rPr>
      <w:b/>
      <w:bCs/>
      <w:sz w:val="28"/>
      <w:szCs w:val="24"/>
      <w:lang w:eastAsia="en-US"/>
    </w:rPr>
  </w:style>
  <w:style w:type="character" w:customStyle="1" w:styleId="HeaderChar">
    <w:name w:val="Header Char"/>
    <w:basedOn w:val="DefaultParagraphFont"/>
    <w:link w:val="Header"/>
    <w:uiPriority w:val="99"/>
    <w:rsid w:val="00A567DA"/>
    <w:rPr>
      <w:rFonts w:ascii="Arial" w:hAnsi="Arial"/>
      <w:sz w:val="24"/>
      <w:szCs w:val="24"/>
      <w:lang w:eastAsia="en-US"/>
    </w:rPr>
  </w:style>
  <w:style w:type="table" w:styleId="TableGrid">
    <w:name w:val="Table Grid"/>
    <w:basedOn w:val="TableNormal"/>
    <w:uiPriority w:val="59"/>
    <w:rsid w:val="000B55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1629F"/>
    <w:rPr>
      <w:color w:val="0000FF" w:themeColor="hyperlink"/>
      <w:u w:val="single"/>
    </w:rPr>
  </w:style>
  <w:style w:type="character" w:styleId="UnresolvedMention">
    <w:name w:val="Unresolved Mention"/>
    <w:basedOn w:val="DefaultParagraphFont"/>
    <w:uiPriority w:val="99"/>
    <w:semiHidden/>
    <w:unhideWhenUsed/>
    <w:rsid w:val="00E1629F"/>
    <w:rPr>
      <w:color w:val="605E5C"/>
      <w:shd w:val="clear" w:color="auto" w:fill="E1DFDD"/>
    </w:rPr>
  </w:style>
  <w:style w:type="paragraph" w:styleId="ListParagraph">
    <w:name w:val="List Paragraph"/>
    <w:basedOn w:val="Normal"/>
    <w:uiPriority w:val="34"/>
    <w:qFormat/>
    <w:rsid w:val="00661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QAB@britishmarin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69BAC5608CE241A874C89CD09ED281" ma:contentTypeVersion="17" ma:contentTypeDescription="Create a new document." ma:contentTypeScope="" ma:versionID="6e0e982eceda5cfa8da047d1f0a75b54">
  <xsd:schema xmlns:xsd="http://www.w3.org/2001/XMLSchema" xmlns:xs="http://www.w3.org/2001/XMLSchema" xmlns:p="http://schemas.microsoft.com/office/2006/metadata/properties" xmlns:ns2="a9de2a6d-e9e3-480f-8a21-c6a3585b0d08" xmlns:ns3="edf633cc-b8a5-4bc4-a6f2-9bd0b0126ca9" targetNamespace="http://schemas.microsoft.com/office/2006/metadata/properties" ma:root="true" ma:fieldsID="15114fd54f939754fa891d33c81a74e0" ns2:_="" ns3:_="">
    <xsd:import namespace="a9de2a6d-e9e3-480f-8a21-c6a3585b0d08"/>
    <xsd:import namespace="edf633cc-b8a5-4bc4-a6f2-9bd0b0126c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e2a6d-e9e3-480f-8a21-c6a3585b0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c2a61f-bae8-4e38-bb67-d2b9ce2e20c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f633cc-b8a5-4bc4-a6f2-9bd0b0126c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b8dc91-24e6-4d1c-a774-b4c021f4b46f}" ma:internalName="TaxCatchAll" ma:showField="CatchAllData" ma:web="edf633cc-b8a5-4bc4-a6f2-9bd0b0126c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df633cc-b8a5-4bc4-a6f2-9bd0b0126ca9" xsi:nil="true"/>
    <lcf76f155ced4ddcb4097134ff3c332f xmlns="a9de2a6d-e9e3-480f-8a21-c6a3585b0d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0EE117-A990-487B-AB3E-940ACB727928}">
  <ds:schemaRefs>
    <ds:schemaRef ds:uri="http://schemas.microsoft.com/sharepoint/v3/contenttype/forms"/>
  </ds:schemaRefs>
</ds:datastoreItem>
</file>

<file path=customXml/itemProps2.xml><?xml version="1.0" encoding="utf-8"?>
<ds:datastoreItem xmlns:ds="http://schemas.openxmlformats.org/officeDocument/2006/customXml" ds:itemID="{1BB989CF-F212-4BCF-A2FD-5F7D1F373B1E}"/>
</file>

<file path=customXml/itemProps3.xml><?xml version="1.0" encoding="utf-8"?>
<ds:datastoreItem xmlns:ds="http://schemas.openxmlformats.org/officeDocument/2006/customXml" ds:itemID="{1B6F5A76-C3BF-475C-A968-4CA6D974C90A}">
  <ds:schemaRefs>
    <ds:schemaRef ds:uri="http://schemas.microsoft.com/office/2006/metadata/properties"/>
    <ds:schemaRef ds:uri="http://schemas.microsoft.com/office/infopath/2007/PartnerControls"/>
    <ds:schemaRef ds:uri="edf633cc-b8a5-4bc4-a6f2-9bd0b0126ca9"/>
    <ds:schemaRef ds:uri="a9de2a6d-e9e3-480f-8a21-c6a3585b0d0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Booking Form for BMF Hire Boat Handover External Audit</vt:lpstr>
    </vt:vector>
  </TitlesOfParts>
  <Company>British Marine Federation</Company>
  <LinksUpToDate>false</LinksUpToDate>
  <CharactersWithSpaces>3585</CharactersWithSpaces>
  <SharedDoc>false</SharedDoc>
  <HLinks>
    <vt:vector size="6" baseType="variant">
      <vt:variant>
        <vt:i4>5046339</vt:i4>
      </vt:variant>
      <vt:variant>
        <vt:i4>-1</vt:i4>
      </vt:variant>
      <vt:variant>
        <vt:i4>2049</vt:i4>
      </vt:variant>
      <vt:variant>
        <vt:i4>1</vt:i4>
      </vt:variant>
      <vt:variant>
        <vt:lpwstr>../../../lists/Shared%20Directory/Logos/BMF%20&amp;%20NBS%20Logos/Bmf%20Identity%20Guidelines/Weblogos/bmf_final_logos/jpgconvertedtogifs/smalljpgstogifs/smlpos.gif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Booking Form for BMF Hire Boat Handover External Audit</dc:title>
  <dc:creator>Nikki Pascoe</dc:creator>
  <cp:lastModifiedBy>Ross Wombwell</cp:lastModifiedBy>
  <cp:revision>2</cp:revision>
  <cp:lastPrinted>2016-04-21T08:12:00Z</cp:lastPrinted>
  <dcterms:created xsi:type="dcterms:W3CDTF">2022-10-24T15:03:00Z</dcterms:created>
  <dcterms:modified xsi:type="dcterms:W3CDTF">2022-10-24T15:03:00Z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0x0101004E69BAC5608CE241A874C89CD09ED281</vt:lpwstr>
  </property>
</Properties>
</file>